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5E58" w14:textId="4942EC9A" w:rsidR="00750C59" w:rsidRDefault="003749C4" w:rsidP="000B7064">
      <w:pPr>
        <w:rPr>
          <w:rFonts w:cstheme="minorHAnsi"/>
          <w:b/>
          <w:bCs/>
          <w:color w:val="000000" w:themeColor="text1"/>
          <w:sz w:val="24"/>
          <w:szCs w:val="24"/>
        </w:rPr>
      </w:pPr>
      <w:r>
        <w:rPr>
          <w:rFonts w:cstheme="minorHAnsi"/>
          <w:b/>
          <w:bCs/>
          <w:color w:val="000000" w:themeColor="text1"/>
          <w:sz w:val="24"/>
          <w:szCs w:val="24"/>
        </w:rPr>
        <w:t>Ramadan 101</w:t>
      </w:r>
    </w:p>
    <w:p w14:paraId="277BBB65" w14:textId="603BB244" w:rsidR="003749C4" w:rsidRPr="003C3158" w:rsidRDefault="003749C4" w:rsidP="000B7064">
      <w:pPr>
        <w:rPr>
          <w:rFonts w:cstheme="minorHAnsi"/>
          <w:b/>
          <w:bCs/>
          <w:color w:val="000000" w:themeColor="text1"/>
          <w:sz w:val="24"/>
          <w:szCs w:val="24"/>
        </w:rPr>
      </w:pPr>
      <w:r>
        <w:rPr>
          <w:rFonts w:cstheme="minorHAnsi"/>
          <w:b/>
          <w:bCs/>
          <w:color w:val="000000" w:themeColor="text1"/>
          <w:sz w:val="24"/>
          <w:szCs w:val="24"/>
        </w:rPr>
        <w:t>Practices, Allyship and Accommodation</w:t>
      </w:r>
    </w:p>
    <w:p w14:paraId="49F903D4" w14:textId="21E3D282" w:rsidR="0054466C" w:rsidRPr="003C3158" w:rsidRDefault="0054466C" w:rsidP="000D6B82">
      <w:pPr>
        <w:rPr>
          <w:rFonts w:cstheme="minorHAnsi"/>
          <w:b/>
          <w:bCs/>
          <w:color w:val="000000" w:themeColor="text1"/>
          <w:sz w:val="24"/>
          <w:szCs w:val="24"/>
        </w:rPr>
      </w:pPr>
      <w:r w:rsidRPr="003C3158">
        <w:rPr>
          <w:rFonts w:cstheme="minorHAnsi"/>
          <w:b/>
          <w:bCs/>
          <w:color w:val="000000" w:themeColor="text1"/>
          <w:sz w:val="24"/>
          <w:szCs w:val="24"/>
        </w:rPr>
        <w:t>What is Ramadan?</w:t>
      </w:r>
    </w:p>
    <w:p w14:paraId="4036733E" w14:textId="72BA753C" w:rsidR="003878EB" w:rsidRPr="003C3158" w:rsidRDefault="000B7064" w:rsidP="003878EB">
      <w:pPr>
        <w:rPr>
          <w:rFonts w:cstheme="minorHAnsi"/>
          <w:color w:val="000000" w:themeColor="text1"/>
          <w:sz w:val="24"/>
          <w:szCs w:val="24"/>
        </w:rPr>
      </w:pPr>
      <w:r w:rsidRPr="003C3158">
        <w:rPr>
          <w:rFonts w:cstheme="minorHAnsi"/>
          <w:color w:val="000000" w:themeColor="text1"/>
          <w:sz w:val="24"/>
          <w:szCs w:val="24"/>
        </w:rPr>
        <w:t>Ramadan</w:t>
      </w:r>
      <w:r w:rsidR="00750C59" w:rsidRPr="003C3158">
        <w:rPr>
          <w:rFonts w:cstheme="minorHAnsi"/>
          <w:color w:val="000000" w:themeColor="text1"/>
          <w:sz w:val="24"/>
          <w:szCs w:val="24"/>
        </w:rPr>
        <w:t xml:space="preserve"> is </w:t>
      </w:r>
      <w:r w:rsidR="006C429B" w:rsidRPr="003C3158">
        <w:rPr>
          <w:rFonts w:cstheme="minorHAnsi"/>
          <w:color w:val="000000" w:themeColor="text1"/>
          <w:sz w:val="24"/>
          <w:szCs w:val="24"/>
        </w:rPr>
        <w:t xml:space="preserve">considered </w:t>
      </w:r>
      <w:r w:rsidRPr="003C3158">
        <w:rPr>
          <w:rFonts w:cstheme="minorHAnsi"/>
          <w:color w:val="000000" w:themeColor="text1"/>
          <w:sz w:val="24"/>
          <w:szCs w:val="24"/>
        </w:rPr>
        <w:t xml:space="preserve">one of the holiest </w:t>
      </w:r>
      <w:r w:rsidR="003749C4">
        <w:rPr>
          <w:rFonts w:cstheme="minorHAnsi"/>
          <w:color w:val="000000" w:themeColor="text1"/>
          <w:sz w:val="24"/>
          <w:szCs w:val="24"/>
        </w:rPr>
        <w:t xml:space="preserve"> </w:t>
      </w:r>
      <w:r w:rsidR="001E2054" w:rsidRPr="003C3158">
        <w:rPr>
          <w:rFonts w:cstheme="minorHAnsi"/>
          <w:color w:val="000000" w:themeColor="text1"/>
          <w:sz w:val="24"/>
          <w:szCs w:val="24"/>
        </w:rPr>
        <w:t xml:space="preserve"> for</w:t>
      </w:r>
      <w:r w:rsidR="006C429B" w:rsidRPr="003C3158">
        <w:rPr>
          <w:rFonts w:cstheme="minorHAnsi"/>
          <w:color w:val="000000" w:themeColor="text1"/>
          <w:sz w:val="24"/>
          <w:szCs w:val="24"/>
        </w:rPr>
        <w:t xml:space="preserve"> Musli</w:t>
      </w:r>
      <w:r w:rsidR="000D6B82" w:rsidRPr="003C3158">
        <w:rPr>
          <w:rFonts w:cstheme="minorHAnsi"/>
          <w:color w:val="000000" w:themeColor="text1"/>
          <w:sz w:val="24"/>
          <w:szCs w:val="24"/>
        </w:rPr>
        <w:t>m</w:t>
      </w:r>
      <w:r w:rsidR="0053666C" w:rsidRPr="003C3158">
        <w:rPr>
          <w:rFonts w:cstheme="minorHAnsi"/>
          <w:color w:val="000000" w:themeColor="text1"/>
          <w:sz w:val="24"/>
          <w:szCs w:val="24"/>
        </w:rPr>
        <w:t>s</w:t>
      </w:r>
      <w:r w:rsidR="000D6B82" w:rsidRPr="003C3158">
        <w:rPr>
          <w:rFonts w:cstheme="minorHAnsi"/>
          <w:color w:val="000000" w:themeColor="text1"/>
          <w:sz w:val="24"/>
          <w:szCs w:val="24"/>
        </w:rPr>
        <w:t>.</w:t>
      </w:r>
      <w:r w:rsidR="0053666C" w:rsidRPr="003C3158">
        <w:rPr>
          <w:rFonts w:cstheme="minorHAnsi"/>
          <w:color w:val="000000" w:themeColor="text1"/>
          <w:sz w:val="24"/>
          <w:szCs w:val="24"/>
        </w:rPr>
        <w:t xml:space="preserve"> Ramadan is observed</w:t>
      </w:r>
      <w:r w:rsidR="000D6B82" w:rsidRPr="003C3158">
        <w:rPr>
          <w:rFonts w:cstheme="minorHAnsi"/>
          <w:color w:val="000000" w:themeColor="text1"/>
          <w:sz w:val="24"/>
          <w:szCs w:val="24"/>
        </w:rPr>
        <w:t xml:space="preserve"> to commemorate the revelation of the Islamic holy book of the Quran. </w:t>
      </w:r>
      <w:r w:rsidR="00BE1DA8" w:rsidRPr="003C3158">
        <w:rPr>
          <w:rFonts w:cstheme="minorHAnsi"/>
          <w:color w:val="000000" w:themeColor="text1"/>
          <w:sz w:val="24"/>
          <w:szCs w:val="24"/>
          <w:shd w:val="clear" w:color="auto" w:fill="FFFFFF"/>
        </w:rPr>
        <w:t>Sawm is one of the Five Pillars of Islam and the Arabic word for ‘fasting’. Although fasting occurs elsewhere in the Islamic calendar, it is primarily associated with the month of Ramadan for the month-long fast. Fasting is a key part of Ramadan</w:t>
      </w:r>
      <w:r w:rsidR="00DF7D53" w:rsidRPr="003C3158">
        <w:rPr>
          <w:rFonts w:cstheme="minorHAnsi"/>
          <w:color w:val="000000" w:themeColor="text1"/>
          <w:sz w:val="24"/>
          <w:szCs w:val="24"/>
        </w:rPr>
        <w:t xml:space="preserve"> and</w:t>
      </w:r>
      <w:r w:rsidR="00B928B3" w:rsidRPr="003C3158">
        <w:rPr>
          <w:rFonts w:cstheme="minorHAnsi"/>
          <w:color w:val="000000" w:themeColor="text1"/>
          <w:sz w:val="24"/>
          <w:szCs w:val="24"/>
        </w:rPr>
        <w:t>,</w:t>
      </w:r>
      <w:r w:rsidR="00DF7D53" w:rsidRPr="003C3158">
        <w:rPr>
          <w:rFonts w:cstheme="minorHAnsi"/>
          <w:color w:val="000000" w:themeColor="text1"/>
          <w:sz w:val="24"/>
          <w:szCs w:val="24"/>
        </w:rPr>
        <w:t xml:space="preserve"> a</w:t>
      </w:r>
      <w:r w:rsidR="00D83B23" w:rsidRPr="003C3158">
        <w:rPr>
          <w:rFonts w:cstheme="minorHAnsi"/>
          <w:color w:val="000000" w:themeColor="text1"/>
          <w:sz w:val="24"/>
          <w:szCs w:val="24"/>
        </w:rPr>
        <w:t>mong other religious activities</w:t>
      </w:r>
      <w:r w:rsidR="00B928B3" w:rsidRPr="003C3158">
        <w:rPr>
          <w:rFonts w:cstheme="minorHAnsi"/>
          <w:color w:val="000000" w:themeColor="text1"/>
          <w:sz w:val="24"/>
          <w:szCs w:val="24"/>
        </w:rPr>
        <w:t xml:space="preserve"> </w:t>
      </w:r>
      <w:r w:rsidR="000D6B82" w:rsidRPr="003C3158">
        <w:rPr>
          <w:rFonts w:cstheme="minorHAnsi"/>
          <w:color w:val="000000" w:themeColor="text1"/>
          <w:sz w:val="24"/>
          <w:szCs w:val="24"/>
        </w:rPr>
        <w:t>Muslims around the world abstain from food and water from sunrise to sunset for 29</w:t>
      </w:r>
      <w:r w:rsidR="00FA026D" w:rsidRPr="003C3158">
        <w:rPr>
          <w:rFonts w:cstheme="minorHAnsi"/>
          <w:color w:val="000000" w:themeColor="text1"/>
          <w:sz w:val="24"/>
          <w:szCs w:val="24"/>
        </w:rPr>
        <w:t xml:space="preserve"> or </w:t>
      </w:r>
      <w:r w:rsidR="000D6B82" w:rsidRPr="003C3158">
        <w:rPr>
          <w:rFonts w:cstheme="minorHAnsi"/>
          <w:color w:val="000000" w:themeColor="text1"/>
          <w:sz w:val="24"/>
          <w:szCs w:val="24"/>
        </w:rPr>
        <w:t xml:space="preserve">30 consecutive days. </w:t>
      </w:r>
    </w:p>
    <w:p w14:paraId="7E88E413" w14:textId="3027B00E" w:rsidR="006A4D75" w:rsidRPr="003C3158" w:rsidRDefault="006A4D75" w:rsidP="006C429B">
      <w:pPr>
        <w:rPr>
          <w:rFonts w:cstheme="minorHAnsi"/>
          <w:b/>
          <w:bCs/>
          <w:color w:val="000000" w:themeColor="text1"/>
          <w:sz w:val="24"/>
          <w:szCs w:val="24"/>
        </w:rPr>
      </w:pPr>
      <w:r w:rsidRPr="003C3158">
        <w:rPr>
          <w:rFonts w:cstheme="minorHAnsi"/>
          <w:b/>
          <w:bCs/>
          <w:color w:val="000000" w:themeColor="text1"/>
          <w:sz w:val="24"/>
          <w:szCs w:val="24"/>
        </w:rPr>
        <w:t>When is Ramadan?</w:t>
      </w:r>
    </w:p>
    <w:p w14:paraId="44E432AF" w14:textId="5A707E50" w:rsidR="00372F75" w:rsidRPr="003C3158" w:rsidRDefault="009E3DD4" w:rsidP="00372F75">
      <w:pPr>
        <w:rPr>
          <w:rFonts w:cstheme="minorHAnsi"/>
          <w:color w:val="000000" w:themeColor="text1"/>
          <w:sz w:val="24"/>
          <w:szCs w:val="24"/>
        </w:rPr>
      </w:pPr>
      <w:r w:rsidRPr="003C3158">
        <w:rPr>
          <w:rFonts w:cstheme="minorHAnsi"/>
          <w:color w:val="000000" w:themeColor="text1"/>
          <w:sz w:val="24"/>
          <w:szCs w:val="24"/>
        </w:rPr>
        <w:t xml:space="preserve">In 2023, the month of Ramadan </w:t>
      </w:r>
      <w:r w:rsidR="00904839" w:rsidRPr="003C3158">
        <w:rPr>
          <w:rFonts w:cstheme="minorHAnsi"/>
          <w:color w:val="000000" w:themeColor="text1"/>
          <w:sz w:val="24"/>
          <w:szCs w:val="24"/>
        </w:rPr>
        <w:t xml:space="preserve">will likely </w:t>
      </w:r>
      <w:r w:rsidRPr="003C3158">
        <w:rPr>
          <w:rFonts w:cstheme="minorHAnsi"/>
          <w:color w:val="000000" w:themeColor="text1"/>
          <w:sz w:val="24"/>
          <w:szCs w:val="24"/>
        </w:rPr>
        <w:t xml:space="preserve">begin </w:t>
      </w:r>
      <w:r w:rsidR="00DC6230" w:rsidRPr="003C3158">
        <w:rPr>
          <w:rFonts w:cstheme="minorHAnsi"/>
          <w:color w:val="000000" w:themeColor="text1"/>
          <w:sz w:val="24"/>
          <w:szCs w:val="24"/>
        </w:rPr>
        <w:t xml:space="preserve">in Canada </w:t>
      </w:r>
      <w:r w:rsidRPr="003C3158">
        <w:rPr>
          <w:rFonts w:cstheme="minorHAnsi"/>
          <w:color w:val="000000" w:themeColor="text1"/>
          <w:sz w:val="24"/>
          <w:szCs w:val="24"/>
        </w:rPr>
        <w:t xml:space="preserve">on </w:t>
      </w:r>
      <w:r w:rsidRPr="003C3158">
        <w:rPr>
          <w:rFonts w:cstheme="minorHAnsi"/>
          <w:b/>
          <w:bCs/>
          <w:color w:val="000000" w:themeColor="text1"/>
          <w:sz w:val="24"/>
          <w:szCs w:val="24"/>
          <w:u w:val="single"/>
        </w:rPr>
        <w:t>Wednesday, March 22</w:t>
      </w:r>
      <w:r w:rsidRPr="003C3158">
        <w:rPr>
          <w:rFonts w:cstheme="minorHAnsi"/>
          <w:b/>
          <w:bCs/>
          <w:color w:val="000000" w:themeColor="text1"/>
          <w:sz w:val="24"/>
          <w:szCs w:val="24"/>
          <w:u w:val="single"/>
          <w:vertAlign w:val="superscript"/>
        </w:rPr>
        <w:t>nd</w:t>
      </w:r>
      <w:r w:rsidRPr="003C3158">
        <w:rPr>
          <w:rFonts w:cstheme="minorHAnsi"/>
          <w:color w:val="000000" w:themeColor="text1"/>
          <w:sz w:val="24"/>
          <w:szCs w:val="24"/>
        </w:rPr>
        <w:t xml:space="preserve"> and will end </w:t>
      </w:r>
      <w:r w:rsidR="00ED081D" w:rsidRPr="003C3158">
        <w:rPr>
          <w:rFonts w:cstheme="minorHAnsi"/>
          <w:color w:val="000000" w:themeColor="text1"/>
          <w:sz w:val="24"/>
          <w:szCs w:val="24"/>
        </w:rPr>
        <w:t xml:space="preserve">on </w:t>
      </w:r>
      <w:r w:rsidRPr="003C3158">
        <w:rPr>
          <w:rFonts w:cstheme="minorHAnsi"/>
          <w:b/>
          <w:bCs/>
          <w:color w:val="000000" w:themeColor="text1"/>
          <w:sz w:val="24"/>
          <w:szCs w:val="24"/>
          <w:u w:val="single"/>
        </w:rPr>
        <w:t>Thursday, April 20</w:t>
      </w:r>
      <w:r w:rsidRPr="003C3158">
        <w:rPr>
          <w:rFonts w:cstheme="minorHAnsi"/>
          <w:b/>
          <w:bCs/>
          <w:color w:val="000000" w:themeColor="text1"/>
          <w:sz w:val="24"/>
          <w:szCs w:val="24"/>
          <w:u w:val="single"/>
          <w:vertAlign w:val="superscript"/>
        </w:rPr>
        <w:t>th</w:t>
      </w:r>
      <w:r w:rsidRPr="003C3158">
        <w:rPr>
          <w:rFonts w:cstheme="minorHAnsi"/>
          <w:b/>
          <w:bCs/>
          <w:color w:val="000000" w:themeColor="text1"/>
          <w:sz w:val="24"/>
          <w:szCs w:val="24"/>
          <w:u w:val="single"/>
        </w:rPr>
        <w:t>.</w:t>
      </w:r>
      <w:r w:rsidRPr="003C3158">
        <w:rPr>
          <w:rFonts w:cstheme="minorHAnsi"/>
          <w:color w:val="000000" w:themeColor="text1"/>
          <w:sz w:val="24"/>
          <w:szCs w:val="24"/>
        </w:rPr>
        <w:t xml:space="preserve"> </w:t>
      </w:r>
      <w:r w:rsidR="00372F75" w:rsidRPr="003C3158">
        <w:rPr>
          <w:rFonts w:cstheme="minorHAnsi"/>
          <w:color w:val="000000" w:themeColor="text1"/>
          <w:sz w:val="24"/>
          <w:szCs w:val="24"/>
        </w:rPr>
        <w:t xml:space="preserve">Due to the diversity within the Muslim community, some individuals may begin marking and ending Ramadan, including fasting, a day before or after their peers. </w:t>
      </w:r>
    </w:p>
    <w:p w14:paraId="28AAA692" w14:textId="1BC07870" w:rsidR="00EE29AF" w:rsidRPr="003C3158" w:rsidRDefault="00EE29AF" w:rsidP="00372F75">
      <w:pPr>
        <w:rPr>
          <w:rFonts w:cstheme="minorHAnsi"/>
          <w:color w:val="000000" w:themeColor="text1"/>
          <w:sz w:val="24"/>
          <w:szCs w:val="24"/>
        </w:rPr>
      </w:pPr>
      <w:r w:rsidRPr="003C3158">
        <w:rPr>
          <w:rFonts w:cstheme="minorHAnsi"/>
          <w:color w:val="000000" w:themeColor="text1"/>
          <w:sz w:val="24"/>
          <w:szCs w:val="24"/>
          <w:shd w:val="clear" w:color="auto" w:fill="FFFFFF"/>
        </w:rPr>
        <w:t>The exact beginning and ending times of the month of Ramadan are based on the sighting of the first crescent Moon on the last night of the eighth month (Sha’ban). Specifically, Ramadan is said to begin at the first observance of the crescent Moon over Mecca, Saudi Arabia (or on a date pre-determined by astronomical calculation). Because of this, start and end dates are not set in stone and may vary by a day.</w:t>
      </w:r>
    </w:p>
    <w:p w14:paraId="47C02BEF" w14:textId="77777777" w:rsidR="001D321C" w:rsidRPr="003C3158" w:rsidRDefault="005464EF" w:rsidP="009E3DD4">
      <w:pPr>
        <w:rPr>
          <w:rFonts w:cstheme="minorHAnsi"/>
          <w:color w:val="000000" w:themeColor="text1"/>
          <w:sz w:val="24"/>
          <w:szCs w:val="24"/>
        </w:rPr>
      </w:pPr>
      <w:r w:rsidRPr="003C3158">
        <w:rPr>
          <w:rFonts w:cstheme="minorHAnsi"/>
          <w:color w:val="000000" w:themeColor="text1"/>
          <w:sz w:val="24"/>
          <w:szCs w:val="24"/>
        </w:rPr>
        <w:t xml:space="preserve">It is always good practice to </w:t>
      </w:r>
      <w:r w:rsidR="00E109E4" w:rsidRPr="003C3158">
        <w:rPr>
          <w:rFonts w:cstheme="minorHAnsi"/>
          <w:color w:val="000000" w:themeColor="text1"/>
          <w:sz w:val="24"/>
          <w:szCs w:val="24"/>
        </w:rPr>
        <w:t>confirm the start and end dates</w:t>
      </w:r>
      <w:r w:rsidR="00A851BA" w:rsidRPr="003C3158">
        <w:rPr>
          <w:rFonts w:cstheme="minorHAnsi"/>
          <w:color w:val="000000" w:themeColor="text1"/>
          <w:sz w:val="24"/>
          <w:szCs w:val="24"/>
        </w:rPr>
        <w:t xml:space="preserve"> </w:t>
      </w:r>
      <w:r w:rsidR="00AB5A6A" w:rsidRPr="003C3158">
        <w:rPr>
          <w:rFonts w:cstheme="minorHAnsi"/>
          <w:color w:val="000000" w:themeColor="text1"/>
          <w:sz w:val="24"/>
          <w:szCs w:val="24"/>
        </w:rPr>
        <w:t xml:space="preserve">(if you need to know) </w:t>
      </w:r>
      <w:r w:rsidR="00A851BA" w:rsidRPr="003C3158">
        <w:rPr>
          <w:rFonts w:cstheme="minorHAnsi"/>
          <w:color w:val="000000" w:themeColor="text1"/>
          <w:sz w:val="24"/>
          <w:szCs w:val="24"/>
        </w:rPr>
        <w:t xml:space="preserve">when speaking with someone who will be observing Ramadan. </w:t>
      </w:r>
    </w:p>
    <w:p w14:paraId="13564973" w14:textId="457D1C23" w:rsidR="007F4220" w:rsidRPr="003C3158" w:rsidRDefault="00040CC1" w:rsidP="009E3DD4">
      <w:pPr>
        <w:rPr>
          <w:rFonts w:cstheme="minorHAnsi"/>
          <w:color w:val="000000" w:themeColor="text1"/>
          <w:sz w:val="24"/>
          <w:szCs w:val="24"/>
        </w:rPr>
      </w:pPr>
      <w:r w:rsidRPr="003C3158">
        <w:rPr>
          <w:rFonts w:cstheme="minorHAnsi"/>
          <w:color w:val="000000" w:themeColor="text1"/>
          <w:sz w:val="24"/>
          <w:szCs w:val="24"/>
        </w:rPr>
        <w:t>Be understanding and flexible knowing that the</w:t>
      </w:r>
      <w:r w:rsidR="00E841E8" w:rsidRPr="003C3158">
        <w:rPr>
          <w:rFonts w:cstheme="minorHAnsi"/>
          <w:color w:val="000000" w:themeColor="text1"/>
          <w:sz w:val="24"/>
          <w:szCs w:val="24"/>
        </w:rPr>
        <w:t xml:space="preserve">re is some </w:t>
      </w:r>
      <w:r w:rsidR="00A635E2" w:rsidRPr="003C3158">
        <w:rPr>
          <w:rFonts w:cstheme="minorHAnsi"/>
          <w:color w:val="000000" w:themeColor="text1"/>
          <w:sz w:val="24"/>
          <w:szCs w:val="24"/>
        </w:rPr>
        <w:t xml:space="preserve">variability </w:t>
      </w:r>
      <w:r w:rsidR="001D321C" w:rsidRPr="003C3158">
        <w:rPr>
          <w:rFonts w:cstheme="minorHAnsi"/>
          <w:color w:val="000000" w:themeColor="text1"/>
          <w:sz w:val="24"/>
          <w:szCs w:val="24"/>
        </w:rPr>
        <w:t>in the timing</w:t>
      </w:r>
      <w:r w:rsidR="00ED656D" w:rsidRPr="003C3158">
        <w:rPr>
          <w:rFonts w:cstheme="minorHAnsi"/>
          <w:color w:val="000000" w:themeColor="text1"/>
          <w:sz w:val="24"/>
          <w:szCs w:val="24"/>
        </w:rPr>
        <w:t>.</w:t>
      </w:r>
    </w:p>
    <w:p w14:paraId="7D99DDE7" w14:textId="01411F97" w:rsidR="009E3DD4" w:rsidRPr="003C3158" w:rsidRDefault="003749C4" w:rsidP="006C429B">
      <w:pPr>
        <w:rPr>
          <w:rFonts w:cstheme="minorHAnsi"/>
          <w:b/>
          <w:bCs/>
          <w:color w:val="000000" w:themeColor="text1"/>
          <w:sz w:val="24"/>
          <w:szCs w:val="24"/>
        </w:rPr>
      </w:pPr>
      <w:r>
        <w:rPr>
          <w:rFonts w:cstheme="minorHAnsi"/>
          <w:b/>
          <w:bCs/>
          <w:color w:val="000000" w:themeColor="text1"/>
          <w:sz w:val="24"/>
          <w:szCs w:val="24"/>
        </w:rPr>
        <w:t>The Islamic Calendar</w:t>
      </w:r>
    </w:p>
    <w:p w14:paraId="2BF186B5" w14:textId="7A2ABA57" w:rsidR="00BA0279" w:rsidRPr="003C3158" w:rsidRDefault="00BA0279" w:rsidP="00BA0279">
      <w:pPr>
        <w:rPr>
          <w:rFonts w:cstheme="minorHAnsi"/>
          <w:color w:val="000000" w:themeColor="text1"/>
          <w:sz w:val="24"/>
          <w:szCs w:val="24"/>
        </w:rPr>
      </w:pPr>
      <w:r w:rsidRPr="003C3158">
        <w:rPr>
          <w:rFonts w:cstheme="minorHAnsi"/>
          <w:color w:val="000000" w:themeColor="text1"/>
          <w:sz w:val="24"/>
          <w:szCs w:val="24"/>
        </w:rPr>
        <w:t xml:space="preserve">Ramadan is not during a fixed time each year. This is because </w:t>
      </w:r>
      <w:r w:rsidRPr="003C3158">
        <w:rPr>
          <w:rFonts w:eastAsia="Times New Roman" w:cstheme="minorHAnsi"/>
          <w:color w:val="000000" w:themeColor="text1"/>
          <w:sz w:val="24"/>
          <w:szCs w:val="24"/>
          <w:lang w:eastAsia="en-CA"/>
        </w:rPr>
        <w:t>Ramadan is the 9</w:t>
      </w:r>
      <w:r w:rsidRPr="003C3158">
        <w:rPr>
          <w:rFonts w:eastAsia="Times New Roman" w:cstheme="minorHAnsi"/>
          <w:color w:val="000000" w:themeColor="text1"/>
          <w:sz w:val="24"/>
          <w:szCs w:val="24"/>
          <w:vertAlign w:val="superscript"/>
          <w:lang w:eastAsia="en-CA"/>
        </w:rPr>
        <w:t>th</w:t>
      </w:r>
      <w:r w:rsidRPr="003C3158">
        <w:rPr>
          <w:rFonts w:eastAsia="Times New Roman" w:cstheme="minorHAnsi"/>
          <w:color w:val="000000" w:themeColor="text1"/>
          <w:sz w:val="24"/>
          <w:szCs w:val="24"/>
          <w:lang w:eastAsia="en-CA"/>
        </w:rPr>
        <w:t xml:space="preserve"> month of the Islamic calendar, which is based on a 12-month lunar year of approximately 354 days and is shorter than the solar calendar (the standard calendar followed by many countries, including Canada)</w:t>
      </w:r>
      <w:r w:rsidRPr="003C3158">
        <w:rPr>
          <w:rFonts w:cstheme="minorHAnsi"/>
          <w:color w:val="000000" w:themeColor="text1"/>
          <w:sz w:val="24"/>
          <w:szCs w:val="24"/>
        </w:rPr>
        <w:t xml:space="preserve">. This means that the timing of Ramadan shifts </w:t>
      </w:r>
      <w:r w:rsidR="00B8318A" w:rsidRPr="003C3158">
        <w:rPr>
          <w:rFonts w:cstheme="minorHAnsi"/>
          <w:color w:val="000000" w:themeColor="text1"/>
          <w:sz w:val="24"/>
          <w:szCs w:val="24"/>
        </w:rPr>
        <w:t>between 10-12</w:t>
      </w:r>
      <w:r w:rsidRPr="003C3158">
        <w:rPr>
          <w:rFonts w:cstheme="minorHAnsi"/>
          <w:color w:val="000000" w:themeColor="text1"/>
          <w:sz w:val="24"/>
          <w:szCs w:val="24"/>
        </w:rPr>
        <w:t xml:space="preserve"> days earlier each year.</w:t>
      </w:r>
    </w:p>
    <w:p w14:paraId="0F1FCE17" w14:textId="5CF348D2" w:rsidR="009C1144" w:rsidRDefault="00960B5E" w:rsidP="000B7064">
      <w:pPr>
        <w:rPr>
          <w:rFonts w:cstheme="minorHAnsi"/>
          <w:b/>
          <w:bCs/>
          <w:color w:val="000000" w:themeColor="text1"/>
          <w:sz w:val="24"/>
          <w:szCs w:val="24"/>
        </w:rPr>
      </w:pPr>
      <w:r w:rsidRPr="003C3158">
        <w:rPr>
          <w:rFonts w:cstheme="minorHAnsi"/>
          <w:b/>
          <w:bCs/>
          <w:color w:val="000000" w:themeColor="text1"/>
          <w:sz w:val="24"/>
          <w:szCs w:val="24"/>
        </w:rPr>
        <w:t>What do those observing Ramadan do?</w:t>
      </w:r>
    </w:p>
    <w:p w14:paraId="62543E2D" w14:textId="77777777" w:rsidR="003749C4" w:rsidRPr="003749C4" w:rsidRDefault="003749C4" w:rsidP="003749C4">
      <w:pPr>
        <w:rPr>
          <w:rFonts w:cstheme="minorHAnsi"/>
          <w:color w:val="000000" w:themeColor="text1"/>
          <w:sz w:val="24"/>
          <w:szCs w:val="24"/>
        </w:rPr>
      </w:pPr>
      <w:r w:rsidRPr="003749C4">
        <w:rPr>
          <w:rFonts w:cstheme="minorHAnsi"/>
          <w:color w:val="000000" w:themeColor="text1"/>
          <w:sz w:val="24"/>
          <w:szCs w:val="24"/>
        </w:rPr>
        <w:t>For Ramadan, Muslims are encouraged to focus on improving qualities of</w:t>
      </w:r>
      <w:r w:rsidRPr="003749C4">
        <w:rPr>
          <w:rFonts w:eastAsia="Times New Roman" w:cstheme="minorHAnsi"/>
          <w:color w:val="000000" w:themeColor="text1"/>
          <w:sz w:val="24"/>
          <w:szCs w:val="24"/>
          <w:lang w:eastAsia="en-CA"/>
        </w:rPr>
        <w:t xml:space="preserve"> cultivating self-control, gratitude, and compassion for those less fortunate </w:t>
      </w:r>
      <w:r w:rsidRPr="003749C4">
        <w:rPr>
          <w:rFonts w:cstheme="minorHAnsi"/>
          <w:color w:val="000000" w:themeColor="text1"/>
          <w:sz w:val="24"/>
          <w:szCs w:val="24"/>
        </w:rPr>
        <w:t xml:space="preserve">through acts of charity. </w:t>
      </w:r>
    </w:p>
    <w:p w14:paraId="7C3D9A45" w14:textId="77777777" w:rsidR="003749C4" w:rsidRPr="003C3158" w:rsidRDefault="003749C4" w:rsidP="000B7064">
      <w:pPr>
        <w:rPr>
          <w:rFonts w:cstheme="minorHAnsi"/>
          <w:b/>
          <w:bCs/>
          <w:color w:val="000000" w:themeColor="text1"/>
          <w:sz w:val="24"/>
          <w:szCs w:val="24"/>
        </w:rPr>
      </w:pPr>
    </w:p>
    <w:p w14:paraId="4AE0E23F" w14:textId="5002A7AB" w:rsidR="00C66722" w:rsidRPr="003749C4" w:rsidRDefault="000B7064" w:rsidP="003749C4">
      <w:pPr>
        <w:pStyle w:val="ListParagraph"/>
        <w:numPr>
          <w:ilvl w:val="0"/>
          <w:numId w:val="6"/>
        </w:numPr>
        <w:rPr>
          <w:rFonts w:cstheme="minorHAnsi"/>
          <w:color w:val="000000" w:themeColor="text1"/>
          <w:sz w:val="24"/>
          <w:szCs w:val="24"/>
        </w:rPr>
      </w:pPr>
      <w:r w:rsidRPr="003749C4">
        <w:rPr>
          <w:rFonts w:cstheme="minorHAnsi"/>
          <w:color w:val="000000" w:themeColor="text1"/>
          <w:sz w:val="24"/>
          <w:szCs w:val="24"/>
        </w:rPr>
        <w:lastRenderedPageBreak/>
        <w:t xml:space="preserve">Muslims will </w:t>
      </w:r>
      <w:r w:rsidR="0018047E" w:rsidRPr="003749C4">
        <w:rPr>
          <w:rFonts w:cstheme="minorHAnsi"/>
          <w:color w:val="000000" w:themeColor="text1"/>
          <w:sz w:val="24"/>
          <w:szCs w:val="24"/>
        </w:rPr>
        <w:t>abstain</w:t>
      </w:r>
      <w:r w:rsidRPr="003749C4">
        <w:rPr>
          <w:rFonts w:cstheme="minorHAnsi"/>
          <w:color w:val="000000" w:themeColor="text1"/>
          <w:sz w:val="24"/>
          <w:szCs w:val="24"/>
        </w:rPr>
        <w:t xml:space="preserve"> from eating and drinking from dawn (</w:t>
      </w:r>
      <w:proofErr w:type="gramStart"/>
      <w:r w:rsidRPr="003749C4">
        <w:rPr>
          <w:rFonts w:cstheme="minorHAnsi"/>
          <w:color w:val="000000" w:themeColor="text1"/>
          <w:sz w:val="24"/>
          <w:szCs w:val="24"/>
        </w:rPr>
        <w:t>i.e.</w:t>
      </w:r>
      <w:proofErr w:type="gramEnd"/>
      <w:r w:rsidRPr="003749C4">
        <w:rPr>
          <w:rFonts w:cstheme="minorHAnsi"/>
          <w:color w:val="000000" w:themeColor="text1"/>
          <w:sz w:val="24"/>
          <w:szCs w:val="24"/>
        </w:rPr>
        <w:t xml:space="preserve"> the first appearance of </w:t>
      </w:r>
      <w:r w:rsidR="00044FDF" w:rsidRPr="003749C4">
        <w:rPr>
          <w:rFonts w:cstheme="minorHAnsi"/>
          <w:color w:val="000000" w:themeColor="text1"/>
          <w:sz w:val="24"/>
          <w:szCs w:val="24"/>
        </w:rPr>
        <w:t>light on</w:t>
      </w:r>
      <w:r w:rsidRPr="003749C4">
        <w:rPr>
          <w:rFonts w:cstheme="minorHAnsi"/>
          <w:color w:val="000000" w:themeColor="text1"/>
          <w:sz w:val="24"/>
          <w:szCs w:val="24"/>
        </w:rPr>
        <w:t xml:space="preserve"> the horizon) to sunset. </w:t>
      </w:r>
      <w:r w:rsidR="00C66722" w:rsidRPr="003749C4">
        <w:rPr>
          <w:rFonts w:cstheme="minorHAnsi"/>
          <w:color w:val="000000" w:themeColor="text1"/>
          <w:sz w:val="24"/>
          <w:szCs w:val="24"/>
        </w:rPr>
        <w:t>Muslims</w:t>
      </w:r>
      <w:r w:rsidRPr="003749C4">
        <w:rPr>
          <w:rFonts w:cstheme="minorHAnsi"/>
          <w:color w:val="000000" w:themeColor="text1"/>
          <w:sz w:val="24"/>
          <w:szCs w:val="24"/>
        </w:rPr>
        <w:t xml:space="preserve"> will have a pre-dawn meal and then an evening meal to break the fast. </w:t>
      </w:r>
    </w:p>
    <w:p w14:paraId="019D1559" w14:textId="5212C95B" w:rsidR="006635D0" w:rsidRPr="003749C4" w:rsidRDefault="006635D0" w:rsidP="003749C4">
      <w:pPr>
        <w:pStyle w:val="ListParagraph"/>
        <w:numPr>
          <w:ilvl w:val="0"/>
          <w:numId w:val="6"/>
        </w:numPr>
        <w:rPr>
          <w:rFonts w:cstheme="minorHAnsi"/>
          <w:color w:val="000000" w:themeColor="text1"/>
          <w:sz w:val="24"/>
          <w:szCs w:val="24"/>
        </w:rPr>
      </w:pPr>
      <w:r w:rsidRPr="003749C4">
        <w:rPr>
          <w:rFonts w:eastAsia="Times New Roman" w:cstheme="minorHAnsi"/>
          <w:color w:val="000000" w:themeColor="text1"/>
          <w:sz w:val="24"/>
          <w:szCs w:val="24"/>
          <w:lang w:eastAsia="en-CA"/>
        </w:rPr>
        <w:t>This year, for most Sunni Muslims, sunset during Ramadan will range from 7:11 PM at the beginning of the month, to 7:41 PM at the end of the month. Shia Muslims generally observe their break of the fast about 10-15 minutes after the given sunset times.</w:t>
      </w:r>
    </w:p>
    <w:p w14:paraId="13CAA612" w14:textId="77777777" w:rsidR="003749C4" w:rsidRPr="003749C4" w:rsidRDefault="0018047E" w:rsidP="003749C4">
      <w:pPr>
        <w:pStyle w:val="ListParagraph"/>
        <w:numPr>
          <w:ilvl w:val="0"/>
          <w:numId w:val="6"/>
        </w:numPr>
        <w:rPr>
          <w:rFonts w:eastAsia="Times New Roman" w:cstheme="minorHAnsi"/>
          <w:color w:val="000000" w:themeColor="text1"/>
          <w:sz w:val="24"/>
          <w:szCs w:val="24"/>
          <w:lang w:eastAsia="en-CA"/>
        </w:rPr>
      </w:pPr>
      <w:r w:rsidRPr="003749C4">
        <w:rPr>
          <w:rFonts w:cstheme="minorHAnsi"/>
          <w:color w:val="000000" w:themeColor="text1"/>
          <w:sz w:val="24"/>
          <w:szCs w:val="24"/>
        </w:rPr>
        <w:t>M</w:t>
      </w:r>
      <w:r w:rsidR="000B7064" w:rsidRPr="003749C4">
        <w:rPr>
          <w:rFonts w:cstheme="minorHAnsi"/>
          <w:color w:val="000000" w:themeColor="text1"/>
          <w:sz w:val="24"/>
          <w:szCs w:val="24"/>
        </w:rPr>
        <w:t>any Muslims use Ramadan as an opportunity to focus on spiritual</w:t>
      </w:r>
      <w:r w:rsidR="001E753A" w:rsidRPr="003749C4">
        <w:rPr>
          <w:rFonts w:cstheme="minorHAnsi"/>
          <w:color w:val="000000" w:themeColor="text1"/>
          <w:sz w:val="24"/>
          <w:szCs w:val="24"/>
        </w:rPr>
        <w:t xml:space="preserve"> </w:t>
      </w:r>
      <w:r w:rsidR="000B7064" w:rsidRPr="003749C4">
        <w:rPr>
          <w:rFonts w:cstheme="minorHAnsi"/>
          <w:color w:val="000000" w:themeColor="text1"/>
          <w:sz w:val="24"/>
          <w:szCs w:val="24"/>
        </w:rPr>
        <w:t>growth</w:t>
      </w:r>
      <w:r w:rsidRPr="003749C4">
        <w:rPr>
          <w:rFonts w:cstheme="minorHAnsi"/>
          <w:color w:val="000000" w:themeColor="text1"/>
          <w:sz w:val="24"/>
          <w:szCs w:val="24"/>
        </w:rPr>
        <w:t xml:space="preserve"> and </w:t>
      </w:r>
      <w:r w:rsidR="00580A59" w:rsidRPr="003749C4">
        <w:rPr>
          <w:rFonts w:cstheme="minorHAnsi"/>
          <w:color w:val="000000" w:themeColor="text1"/>
          <w:sz w:val="24"/>
          <w:szCs w:val="24"/>
        </w:rPr>
        <w:t>introspection.</w:t>
      </w:r>
      <w:r w:rsidR="001E753A" w:rsidRPr="003749C4">
        <w:rPr>
          <w:rFonts w:cstheme="minorHAnsi"/>
          <w:color w:val="000000" w:themeColor="text1"/>
          <w:sz w:val="24"/>
          <w:szCs w:val="24"/>
        </w:rPr>
        <w:t xml:space="preserve"> </w:t>
      </w:r>
      <w:r w:rsidR="00AE0458" w:rsidRPr="003749C4">
        <w:rPr>
          <w:rFonts w:eastAsia="Times New Roman" w:cstheme="minorHAnsi"/>
          <w:color w:val="000000" w:themeColor="text1"/>
          <w:sz w:val="24"/>
          <w:szCs w:val="24"/>
          <w:lang w:eastAsia="en-CA"/>
        </w:rPr>
        <w:t xml:space="preserve">In addition to fasting, most Muslims observing Ramadan will have other commitments and abstentions. </w:t>
      </w:r>
    </w:p>
    <w:p w14:paraId="3C596DC2" w14:textId="77777777" w:rsidR="003749C4" w:rsidRPr="003749C4" w:rsidRDefault="001E753A" w:rsidP="003749C4">
      <w:pPr>
        <w:pStyle w:val="ListParagraph"/>
        <w:numPr>
          <w:ilvl w:val="0"/>
          <w:numId w:val="6"/>
        </w:numPr>
        <w:rPr>
          <w:rFonts w:eastAsia="Times New Roman" w:cstheme="minorHAnsi"/>
          <w:color w:val="000000" w:themeColor="text1"/>
          <w:sz w:val="24"/>
          <w:szCs w:val="24"/>
          <w:lang w:eastAsia="en-CA"/>
        </w:rPr>
      </w:pPr>
      <w:r w:rsidRPr="003749C4">
        <w:rPr>
          <w:rFonts w:cstheme="minorHAnsi"/>
          <w:color w:val="000000" w:themeColor="text1"/>
          <w:sz w:val="24"/>
          <w:szCs w:val="24"/>
        </w:rPr>
        <w:t xml:space="preserve">As part of Ramadan, </w:t>
      </w:r>
      <w:r w:rsidR="00FC491B" w:rsidRPr="003749C4">
        <w:rPr>
          <w:rFonts w:eastAsia="Times New Roman" w:cstheme="minorHAnsi"/>
          <w:color w:val="000000" w:themeColor="text1"/>
          <w:sz w:val="24"/>
          <w:szCs w:val="24"/>
          <w:lang w:eastAsia="en-CA"/>
        </w:rPr>
        <w:t>m</w:t>
      </w:r>
      <w:r w:rsidR="00A02DF9" w:rsidRPr="003749C4">
        <w:rPr>
          <w:rFonts w:eastAsia="Times New Roman" w:cstheme="minorHAnsi"/>
          <w:color w:val="000000" w:themeColor="text1"/>
          <w:sz w:val="24"/>
          <w:szCs w:val="24"/>
          <w:lang w:eastAsia="en-CA"/>
        </w:rPr>
        <w:t>any practicing Muslims observe additional nightly prayers</w:t>
      </w:r>
      <w:r w:rsidR="00FC491B" w:rsidRPr="003749C4">
        <w:rPr>
          <w:rFonts w:eastAsia="Times New Roman" w:cstheme="minorHAnsi"/>
          <w:color w:val="000000" w:themeColor="text1"/>
          <w:sz w:val="24"/>
          <w:szCs w:val="24"/>
          <w:lang w:eastAsia="en-CA"/>
        </w:rPr>
        <w:t xml:space="preserve"> (</w:t>
      </w:r>
      <w:proofErr w:type="spellStart"/>
      <w:r w:rsidR="00FC491B" w:rsidRPr="003749C4">
        <w:rPr>
          <w:rFonts w:eastAsia="Times New Roman" w:cstheme="minorHAnsi"/>
          <w:i/>
          <w:iCs/>
          <w:color w:val="000000" w:themeColor="text1"/>
          <w:sz w:val="24"/>
          <w:szCs w:val="24"/>
          <w:lang w:eastAsia="en-CA"/>
        </w:rPr>
        <w:t>Tarawe</w:t>
      </w:r>
      <w:r w:rsidR="00FC491B" w:rsidRPr="003749C4">
        <w:rPr>
          <w:rFonts w:eastAsia="Times New Roman" w:cstheme="minorHAnsi"/>
          <w:color w:val="000000" w:themeColor="text1"/>
          <w:sz w:val="24"/>
          <w:szCs w:val="24"/>
          <w:lang w:eastAsia="en-CA"/>
        </w:rPr>
        <w:t>h</w:t>
      </w:r>
      <w:proofErr w:type="spellEnd"/>
      <w:r w:rsidR="00FC491B" w:rsidRPr="003749C4">
        <w:rPr>
          <w:rFonts w:eastAsia="Times New Roman" w:cstheme="minorHAnsi"/>
          <w:color w:val="000000" w:themeColor="text1"/>
          <w:sz w:val="24"/>
          <w:szCs w:val="24"/>
          <w:lang w:eastAsia="en-CA"/>
        </w:rPr>
        <w:t>), which are usually done at</w:t>
      </w:r>
      <w:r w:rsidR="006511B5" w:rsidRPr="003749C4">
        <w:rPr>
          <w:rFonts w:eastAsia="Times New Roman" w:cstheme="minorHAnsi"/>
          <w:color w:val="000000" w:themeColor="text1"/>
          <w:sz w:val="24"/>
          <w:szCs w:val="24"/>
          <w:lang w:eastAsia="en-CA"/>
        </w:rPr>
        <w:t xml:space="preserve"> the</w:t>
      </w:r>
      <w:r w:rsidR="00FC491B" w:rsidRPr="003749C4">
        <w:rPr>
          <w:rFonts w:eastAsia="Times New Roman" w:cstheme="minorHAnsi"/>
          <w:color w:val="000000" w:themeColor="text1"/>
          <w:sz w:val="24"/>
          <w:szCs w:val="24"/>
          <w:lang w:eastAsia="en-CA"/>
        </w:rPr>
        <w:t xml:space="preserve"> Mosque and last for a duration of one </w:t>
      </w:r>
      <w:r w:rsidR="00580A59" w:rsidRPr="003749C4">
        <w:rPr>
          <w:rFonts w:eastAsia="Times New Roman" w:cstheme="minorHAnsi"/>
          <w:color w:val="000000" w:themeColor="text1"/>
          <w:sz w:val="24"/>
          <w:szCs w:val="24"/>
          <w:lang w:eastAsia="en-CA"/>
        </w:rPr>
        <w:t>hour.</w:t>
      </w:r>
      <w:r w:rsidR="00A02DF9" w:rsidRPr="003749C4">
        <w:rPr>
          <w:rFonts w:eastAsia="Times New Roman" w:cstheme="minorHAnsi"/>
          <w:color w:val="000000" w:themeColor="text1"/>
          <w:sz w:val="24"/>
          <w:szCs w:val="24"/>
          <w:lang w:eastAsia="en-CA"/>
        </w:rPr>
        <w:t xml:space="preserve"> </w:t>
      </w:r>
    </w:p>
    <w:p w14:paraId="4AB29B43" w14:textId="6051C758" w:rsidR="00A02DF9" w:rsidRPr="003749C4" w:rsidRDefault="00580A59" w:rsidP="003749C4">
      <w:pPr>
        <w:pStyle w:val="ListParagraph"/>
        <w:numPr>
          <w:ilvl w:val="0"/>
          <w:numId w:val="6"/>
        </w:numPr>
        <w:rPr>
          <w:rFonts w:cstheme="minorHAnsi"/>
          <w:color w:val="000000" w:themeColor="text1"/>
          <w:sz w:val="24"/>
          <w:szCs w:val="24"/>
        </w:rPr>
      </w:pPr>
      <w:r w:rsidRPr="003749C4">
        <w:rPr>
          <w:rFonts w:eastAsia="Times New Roman" w:cstheme="minorHAnsi"/>
          <w:color w:val="000000" w:themeColor="text1"/>
          <w:sz w:val="24"/>
          <w:szCs w:val="24"/>
          <w:lang w:eastAsia="en-CA"/>
        </w:rPr>
        <w:t xml:space="preserve">The </w:t>
      </w:r>
      <w:proofErr w:type="spellStart"/>
      <w:r w:rsidRPr="003749C4">
        <w:rPr>
          <w:rFonts w:eastAsia="Times New Roman" w:cstheme="minorHAnsi"/>
          <w:color w:val="000000" w:themeColor="text1"/>
          <w:sz w:val="24"/>
          <w:szCs w:val="24"/>
          <w:lang w:eastAsia="en-CA"/>
        </w:rPr>
        <w:t>Ta</w:t>
      </w:r>
      <w:r w:rsidR="005773E5" w:rsidRPr="003749C4">
        <w:rPr>
          <w:rFonts w:eastAsia="Times New Roman" w:cstheme="minorHAnsi"/>
          <w:color w:val="000000" w:themeColor="text1"/>
          <w:sz w:val="24"/>
          <w:szCs w:val="24"/>
          <w:lang w:eastAsia="en-CA"/>
        </w:rPr>
        <w:t>raweh</w:t>
      </w:r>
      <w:proofErr w:type="spellEnd"/>
      <w:r w:rsidR="005773E5" w:rsidRPr="003749C4">
        <w:rPr>
          <w:rFonts w:eastAsia="Times New Roman" w:cstheme="minorHAnsi"/>
          <w:color w:val="000000" w:themeColor="text1"/>
          <w:sz w:val="24"/>
          <w:szCs w:val="24"/>
          <w:lang w:eastAsia="en-CA"/>
        </w:rPr>
        <w:t xml:space="preserve"> prayers </w:t>
      </w:r>
      <w:r w:rsidRPr="003749C4">
        <w:rPr>
          <w:rFonts w:eastAsia="Times New Roman" w:cstheme="minorHAnsi"/>
          <w:color w:val="000000" w:themeColor="text1"/>
          <w:sz w:val="24"/>
          <w:szCs w:val="24"/>
          <w:lang w:eastAsia="en-CA"/>
        </w:rPr>
        <w:t>are generally considered to be highly recommended rather than mandatory.</w:t>
      </w:r>
      <w:r w:rsidR="005773E5" w:rsidRPr="003749C4">
        <w:rPr>
          <w:rFonts w:eastAsia="Times New Roman" w:cstheme="minorHAnsi"/>
          <w:color w:val="000000" w:themeColor="text1"/>
          <w:sz w:val="24"/>
          <w:szCs w:val="24"/>
          <w:lang w:eastAsia="en-CA"/>
        </w:rPr>
        <w:t xml:space="preserve"> </w:t>
      </w:r>
      <w:r w:rsidR="00A02DF9" w:rsidRPr="003749C4">
        <w:rPr>
          <w:rFonts w:eastAsia="Times New Roman" w:cstheme="minorHAnsi"/>
          <w:color w:val="000000" w:themeColor="text1"/>
          <w:sz w:val="24"/>
          <w:szCs w:val="24"/>
          <w:lang w:eastAsia="en-CA"/>
        </w:rPr>
        <w:t>Many Muslims also commemorate certain special nights in this month</w:t>
      </w:r>
      <w:r w:rsidR="00FC491B" w:rsidRPr="003749C4">
        <w:rPr>
          <w:rFonts w:eastAsia="Times New Roman" w:cstheme="minorHAnsi"/>
          <w:color w:val="000000" w:themeColor="text1"/>
          <w:sz w:val="24"/>
          <w:szCs w:val="24"/>
          <w:lang w:eastAsia="en-CA"/>
        </w:rPr>
        <w:t xml:space="preserve">. </w:t>
      </w:r>
    </w:p>
    <w:p w14:paraId="33CCBD8B" w14:textId="4981803E" w:rsidR="007D295F" w:rsidRPr="003C3158" w:rsidRDefault="007D295F" w:rsidP="000B7064">
      <w:pPr>
        <w:rPr>
          <w:rFonts w:cstheme="minorHAnsi"/>
          <w:b/>
          <w:bCs/>
          <w:color w:val="000000" w:themeColor="text1"/>
          <w:sz w:val="24"/>
          <w:szCs w:val="24"/>
        </w:rPr>
      </w:pPr>
      <w:r w:rsidRPr="003C3158">
        <w:rPr>
          <w:rFonts w:cstheme="minorHAnsi"/>
          <w:b/>
          <w:bCs/>
          <w:color w:val="000000" w:themeColor="text1"/>
          <w:sz w:val="24"/>
          <w:szCs w:val="24"/>
        </w:rPr>
        <w:t>Does every Muslim</w:t>
      </w:r>
      <w:r w:rsidR="00F93BEB" w:rsidRPr="003C3158">
        <w:rPr>
          <w:rFonts w:cstheme="minorHAnsi"/>
          <w:b/>
          <w:bCs/>
          <w:color w:val="000000" w:themeColor="text1"/>
          <w:sz w:val="24"/>
          <w:szCs w:val="24"/>
        </w:rPr>
        <w:t xml:space="preserve"> observe Ramadan?</w:t>
      </w:r>
    </w:p>
    <w:p w14:paraId="73A8814B" w14:textId="77777777" w:rsidR="00A47A96" w:rsidRPr="003C3158" w:rsidRDefault="001A2BF5" w:rsidP="005773E5">
      <w:pPr>
        <w:rPr>
          <w:rFonts w:cstheme="minorHAnsi"/>
          <w:color w:val="000000" w:themeColor="text1"/>
          <w:sz w:val="24"/>
          <w:szCs w:val="24"/>
        </w:rPr>
      </w:pPr>
      <w:r w:rsidRPr="003C3158">
        <w:rPr>
          <w:rFonts w:cstheme="minorHAnsi"/>
          <w:color w:val="000000" w:themeColor="text1"/>
          <w:sz w:val="24"/>
          <w:szCs w:val="24"/>
        </w:rPr>
        <w:t>Not everyone observes Ramadan in the same way and</w:t>
      </w:r>
      <w:r w:rsidR="005773E5" w:rsidRPr="003C3158">
        <w:rPr>
          <w:rFonts w:cstheme="minorHAnsi"/>
          <w:color w:val="000000" w:themeColor="text1"/>
          <w:sz w:val="24"/>
          <w:szCs w:val="24"/>
        </w:rPr>
        <w:t xml:space="preserve"> not all Muslims fast. Some may choose not to fast for personal reasons. Others may </w:t>
      </w:r>
      <w:r w:rsidR="00044FDF" w:rsidRPr="003C3158">
        <w:rPr>
          <w:rFonts w:cstheme="minorHAnsi"/>
          <w:color w:val="000000" w:themeColor="text1"/>
          <w:sz w:val="24"/>
          <w:szCs w:val="24"/>
        </w:rPr>
        <w:t>not fast</w:t>
      </w:r>
      <w:r w:rsidR="005773E5" w:rsidRPr="003C3158">
        <w:rPr>
          <w:rFonts w:cstheme="minorHAnsi"/>
          <w:color w:val="000000" w:themeColor="text1"/>
          <w:sz w:val="24"/>
          <w:szCs w:val="24"/>
        </w:rPr>
        <w:t xml:space="preserve"> if they are </w:t>
      </w:r>
      <w:r w:rsidR="00F93BEB" w:rsidRPr="003C3158">
        <w:rPr>
          <w:rFonts w:cstheme="minorHAnsi"/>
          <w:color w:val="000000" w:themeColor="text1"/>
          <w:sz w:val="24"/>
          <w:szCs w:val="24"/>
        </w:rPr>
        <w:t xml:space="preserve">ill, </w:t>
      </w:r>
      <w:r w:rsidR="005773E5" w:rsidRPr="003C3158">
        <w:rPr>
          <w:rFonts w:cstheme="minorHAnsi"/>
          <w:color w:val="000000" w:themeColor="text1"/>
          <w:sz w:val="24"/>
          <w:szCs w:val="24"/>
        </w:rPr>
        <w:t xml:space="preserve">menstruating, pregnant, breastfeeding, or have health issues. </w:t>
      </w:r>
    </w:p>
    <w:p w14:paraId="73A6CA4A" w14:textId="0D1D94D0" w:rsidR="005773E5" w:rsidRPr="003C3158" w:rsidRDefault="005773E5" w:rsidP="005773E5">
      <w:pPr>
        <w:rPr>
          <w:rFonts w:cstheme="minorHAnsi"/>
          <w:color w:val="000000" w:themeColor="text1"/>
          <w:sz w:val="24"/>
          <w:szCs w:val="24"/>
        </w:rPr>
      </w:pPr>
      <w:r w:rsidRPr="003C3158">
        <w:rPr>
          <w:rFonts w:cstheme="minorHAnsi"/>
          <w:color w:val="000000" w:themeColor="text1"/>
          <w:sz w:val="24"/>
          <w:szCs w:val="24"/>
        </w:rPr>
        <w:t xml:space="preserve">If </w:t>
      </w:r>
      <w:r w:rsidR="00044FDF" w:rsidRPr="003C3158">
        <w:rPr>
          <w:rFonts w:cstheme="minorHAnsi"/>
          <w:color w:val="000000" w:themeColor="text1"/>
          <w:sz w:val="24"/>
          <w:szCs w:val="24"/>
        </w:rPr>
        <w:t>someone tells</w:t>
      </w:r>
      <w:r w:rsidRPr="003C3158">
        <w:rPr>
          <w:rFonts w:cstheme="minorHAnsi"/>
          <w:color w:val="000000" w:themeColor="text1"/>
          <w:sz w:val="24"/>
          <w:szCs w:val="24"/>
        </w:rPr>
        <w:t xml:space="preserve"> you</w:t>
      </w:r>
      <w:r w:rsidR="003C1A9B" w:rsidRPr="003C3158">
        <w:rPr>
          <w:rFonts w:cstheme="minorHAnsi"/>
          <w:color w:val="000000" w:themeColor="text1"/>
          <w:sz w:val="24"/>
          <w:szCs w:val="24"/>
        </w:rPr>
        <w:t xml:space="preserve">, or you </w:t>
      </w:r>
      <w:r w:rsidR="003B2072" w:rsidRPr="003C3158">
        <w:rPr>
          <w:rFonts w:cstheme="minorHAnsi"/>
          <w:color w:val="000000" w:themeColor="text1"/>
          <w:sz w:val="24"/>
          <w:szCs w:val="24"/>
        </w:rPr>
        <w:t>observe</w:t>
      </w:r>
      <w:r w:rsidR="0058739E" w:rsidRPr="003C3158">
        <w:rPr>
          <w:rFonts w:cstheme="minorHAnsi"/>
          <w:color w:val="000000" w:themeColor="text1"/>
          <w:sz w:val="24"/>
          <w:szCs w:val="24"/>
        </w:rPr>
        <w:t>,</w:t>
      </w:r>
      <w:r w:rsidR="003B2072" w:rsidRPr="003C3158">
        <w:rPr>
          <w:rFonts w:cstheme="minorHAnsi"/>
          <w:color w:val="000000" w:themeColor="text1"/>
          <w:sz w:val="24"/>
          <w:szCs w:val="24"/>
        </w:rPr>
        <w:t xml:space="preserve"> that </w:t>
      </w:r>
      <w:r w:rsidRPr="003C3158">
        <w:rPr>
          <w:rFonts w:cstheme="minorHAnsi"/>
          <w:color w:val="000000" w:themeColor="text1"/>
          <w:sz w:val="24"/>
          <w:szCs w:val="24"/>
        </w:rPr>
        <w:t>they are not fasting</w:t>
      </w:r>
      <w:r w:rsidR="0038412D" w:rsidRPr="003C3158">
        <w:rPr>
          <w:rFonts w:cstheme="minorHAnsi"/>
          <w:color w:val="000000" w:themeColor="text1"/>
          <w:sz w:val="24"/>
          <w:szCs w:val="24"/>
        </w:rPr>
        <w:t xml:space="preserve"> </w:t>
      </w:r>
      <w:r w:rsidRPr="003C3158">
        <w:rPr>
          <w:rFonts w:cstheme="minorHAnsi"/>
          <w:color w:val="000000" w:themeColor="text1"/>
          <w:sz w:val="24"/>
          <w:szCs w:val="24"/>
        </w:rPr>
        <w:t>respect their privacy</w:t>
      </w:r>
      <w:r w:rsidR="00B574CC" w:rsidRPr="003C3158">
        <w:rPr>
          <w:rFonts w:cstheme="minorHAnsi"/>
          <w:color w:val="000000" w:themeColor="text1"/>
          <w:sz w:val="24"/>
          <w:szCs w:val="24"/>
        </w:rPr>
        <w:t xml:space="preserve"> and do not ask them why</w:t>
      </w:r>
      <w:r w:rsidR="00AC1B90" w:rsidRPr="003C3158">
        <w:rPr>
          <w:rFonts w:cstheme="minorHAnsi"/>
          <w:color w:val="000000" w:themeColor="text1"/>
          <w:sz w:val="24"/>
          <w:szCs w:val="24"/>
        </w:rPr>
        <w:t xml:space="preserve">. </w:t>
      </w:r>
    </w:p>
    <w:p w14:paraId="00BBF3D1" w14:textId="4A32C2F4" w:rsidR="00A02DF9" w:rsidRPr="003C3158" w:rsidRDefault="003C1A9B" w:rsidP="000B7064">
      <w:pPr>
        <w:rPr>
          <w:rFonts w:cstheme="minorHAnsi"/>
          <w:b/>
          <w:bCs/>
          <w:color w:val="000000" w:themeColor="text1"/>
          <w:sz w:val="24"/>
          <w:szCs w:val="24"/>
        </w:rPr>
      </w:pPr>
      <w:r w:rsidRPr="003C3158">
        <w:rPr>
          <w:rFonts w:cstheme="minorHAnsi"/>
          <w:b/>
          <w:bCs/>
          <w:color w:val="000000" w:themeColor="text1"/>
          <w:sz w:val="24"/>
          <w:szCs w:val="24"/>
        </w:rPr>
        <w:t>What happens at the end of Ramadan?</w:t>
      </w:r>
    </w:p>
    <w:p w14:paraId="710C727F" w14:textId="60AB6839" w:rsidR="001244D1" w:rsidRPr="003C3158" w:rsidRDefault="001244D1" w:rsidP="001244D1">
      <w:pPr>
        <w:rPr>
          <w:rFonts w:cstheme="minorHAnsi"/>
          <w:color w:val="000000" w:themeColor="text1"/>
          <w:sz w:val="24"/>
          <w:szCs w:val="24"/>
        </w:rPr>
      </w:pPr>
      <w:r w:rsidRPr="003C3158">
        <w:rPr>
          <w:rFonts w:cstheme="minorHAnsi"/>
          <w:color w:val="000000" w:themeColor="text1"/>
          <w:sz w:val="24"/>
          <w:szCs w:val="24"/>
        </w:rPr>
        <w:t xml:space="preserve">The end of Ramadan – Eid </w:t>
      </w:r>
    </w:p>
    <w:p w14:paraId="2A19E409" w14:textId="17D4A6B5" w:rsidR="001244D1" w:rsidRPr="003C3158" w:rsidRDefault="001244D1" w:rsidP="001244D1">
      <w:pPr>
        <w:rPr>
          <w:rFonts w:cstheme="minorHAnsi"/>
          <w:color w:val="000000" w:themeColor="text1"/>
          <w:sz w:val="24"/>
          <w:szCs w:val="24"/>
        </w:rPr>
      </w:pPr>
      <w:r w:rsidRPr="003C3158">
        <w:rPr>
          <w:rFonts w:cstheme="minorHAnsi"/>
          <w:color w:val="000000" w:themeColor="text1"/>
          <w:sz w:val="24"/>
          <w:szCs w:val="24"/>
        </w:rPr>
        <w:t xml:space="preserve">Eid al-Fitr is celebrated at the end of Ramadan and is one of the most </w:t>
      </w:r>
      <w:r w:rsidR="005773E5" w:rsidRPr="003C3158">
        <w:rPr>
          <w:rFonts w:cstheme="minorHAnsi"/>
          <w:color w:val="000000" w:themeColor="text1"/>
          <w:sz w:val="24"/>
          <w:szCs w:val="24"/>
        </w:rPr>
        <w:t>significant Islamic</w:t>
      </w:r>
      <w:r w:rsidRPr="003C3158">
        <w:rPr>
          <w:rFonts w:cstheme="minorHAnsi"/>
          <w:color w:val="000000" w:themeColor="text1"/>
          <w:sz w:val="24"/>
          <w:szCs w:val="24"/>
        </w:rPr>
        <w:t xml:space="preserve"> holidays. In </w:t>
      </w:r>
      <w:r w:rsidR="0075141B" w:rsidRPr="003C3158">
        <w:rPr>
          <w:rFonts w:cstheme="minorHAnsi"/>
          <w:color w:val="000000" w:themeColor="text1"/>
          <w:sz w:val="24"/>
          <w:szCs w:val="24"/>
        </w:rPr>
        <w:t>2023, Muslims who</w:t>
      </w:r>
      <w:r w:rsidRPr="003C3158">
        <w:rPr>
          <w:rFonts w:cstheme="minorHAnsi"/>
          <w:color w:val="000000" w:themeColor="text1"/>
          <w:sz w:val="24"/>
          <w:szCs w:val="24"/>
        </w:rPr>
        <w:t xml:space="preserve"> mark Eid will celebrate on either April 21</w:t>
      </w:r>
      <w:r w:rsidR="00044FDF" w:rsidRPr="003C3158">
        <w:rPr>
          <w:rFonts w:cstheme="minorHAnsi"/>
          <w:color w:val="000000" w:themeColor="text1"/>
          <w:sz w:val="24"/>
          <w:szCs w:val="24"/>
          <w:vertAlign w:val="superscript"/>
        </w:rPr>
        <w:t>st</w:t>
      </w:r>
      <w:r w:rsidR="00044FDF" w:rsidRPr="003C3158">
        <w:rPr>
          <w:rFonts w:cstheme="minorHAnsi"/>
          <w:color w:val="000000" w:themeColor="text1"/>
          <w:sz w:val="24"/>
          <w:szCs w:val="24"/>
        </w:rPr>
        <w:t xml:space="preserve"> </w:t>
      </w:r>
      <w:r w:rsidR="00900F63" w:rsidRPr="003C3158">
        <w:rPr>
          <w:rFonts w:cstheme="minorHAnsi"/>
          <w:color w:val="000000" w:themeColor="text1"/>
          <w:sz w:val="24"/>
          <w:szCs w:val="24"/>
        </w:rPr>
        <w:t>or 22</w:t>
      </w:r>
      <w:r w:rsidRPr="003C3158">
        <w:rPr>
          <w:rFonts w:cstheme="minorHAnsi"/>
          <w:color w:val="000000" w:themeColor="text1"/>
          <w:sz w:val="24"/>
          <w:szCs w:val="24"/>
          <w:vertAlign w:val="superscript"/>
        </w:rPr>
        <w:t>nd</w:t>
      </w:r>
      <w:r w:rsidR="0075141B" w:rsidRPr="003C3158">
        <w:rPr>
          <w:rFonts w:cstheme="minorHAnsi"/>
          <w:color w:val="000000" w:themeColor="text1"/>
          <w:sz w:val="24"/>
          <w:szCs w:val="24"/>
        </w:rPr>
        <w:t>.</w:t>
      </w:r>
      <w:r w:rsidR="0075141B" w:rsidRPr="003C3158">
        <w:rPr>
          <w:rFonts w:eastAsia="Times New Roman" w:cstheme="minorHAnsi"/>
          <w:color w:val="000000" w:themeColor="text1"/>
          <w:sz w:val="24"/>
          <w:szCs w:val="24"/>
          <w:lang w:eastAsia="en-CA"/>
        </w:rPr>
        <w:t xml:space="preserve"> To celebrate Eid, Muslims may attend a </w:t>
      </w:r>
      <w:r w:rsidR="00227134" w:rsidRPr="003C3158">
        <w:rPr>
          <w:rFonts w:eastAsia="Times New Roman" w:cstheme="minorHAnsi"/>
          <w:color w:val="000000" w:themeColor="text1"/>
          <w:sz w:val="24"/>
          <w:szCs w:val="24"/>
          <w:lang w:eastAsia="en-CA"/>
        </w:rPr>
        <w:t>special prayer</w:t>
      </w:r>
      <w:r w:rsidR="0075141B" w:rsidRPr="003C3158">
        <w:rPr>
          <w:rFonts w:eastAsia="Times New Roman" w:cstheme="minorHAnsi"/>
          <w:color w:val="000000" w:themeColor="text1"/>
          <w:sz w:val="24"/>
          <w:szCs w:val="24"/>
          <w:lang w:eastAsia="en-CA"/>
        </w:rPr>
        <w:t xml:space="preserve"> early in the day</w:t>
      </w:r>
      <w:r w:rsidR="00227134" w:rsidRPr="003C3158">
        <w:rPr>
          <w:rFonts w:eastAsia="Times New Roman" w:cstheme="minorHAnsi"/>
          <w:color w:val="000000" w:themeColor="text1"/>
          <w:sz w:val="24"/>
          <w:szCs w:val="24"/>
          <w:lang w:eastAsia="en-CA"/>
        </w:rPr>
        <w:t>. It is also a day where many Muslims</w:t>
      </w:r>
      <w:r w:rsidR="0075141B" w:rsidRPr="003C3158">
        <w:rPr>
          <w:rFonts w:eastAsia="Times New Roman" w:cstheme="minorHAnsi"/>
          <w:color w:val="000000" w:themeColor="text1"/>
          <w:sz w:val="24"/>
          <w:szCs w:val="24"/>
          <w:lang w:eastAsia="en-CA"/>
        </w:rPr>
        <w:t xml:space="preserve"> get together</w:t>
      </w:r>
      <w:r w:rsidR="00227134" w:rsidRPr="003C3158">
        <w:rPr>
          <w:rFonts w:eastAsia="Times New Roman" w:cstheme="minorHAnsi"/>
          <w:color w:val="000000" w:themeColor="text1"/>
          <w:sz w:val="24"/>
          <w:szCs w:val="24"/>
          <w:lang w:eastAsia="en-CA"/>
        </w:rPr>
        <w:t xml:space="preserve"> with</w:t>
      </w:r>
      <w:r w:rsidR="0075141B" w:rsidRPr="003C3158">
        <w:rPr>
          <w:rFonts w:eastAsia="Times New Roman" w:cstheme="minorHAnsi"/>
          <w:color w:val="000000" w:themeColor="text1"/>
          <w:sz w:val="24"/>
          <w:szCs w:val="24"/>
          <w:lang w:eastAsia="en-CA"/>
        </w:rPr>
        <w:t xml:space="preserve"> family and </w:t>
      </w:r>
      <w:r w:rsidR="006208F0" w:rsidRPr="003C3158">
        <w:rPr>
          <w:rFonts w:eastAsia="Times New Roman" w:cstheme="minorHAnsi"/>
          <w:color w:val="000000" w:themeColor="text1"/>
          <w:sz w:val="24"/>
          <w:szCs w:val="24"/>
          <w:lang w:eastAsia="en-CA"/>
        </w:rPr>
        <w:t>friends and</w:t>
      </w:r>
      <w:r w:rsidR="0075141B" w:rsidRPr="003C3158">
        <w:rPr>
          <w:rFonts w:eastAsia="Times New Roman" w:cstheme="minorHAnsi"/>
          <w:color w:val="000000" w:themeColor="text1"/>
          <w:sz w:val="24"/>
          <w:szCs w:val="24"/>
          <w:lang w:eastAsia="en-CA"/>
        </w:rPr>
        <w:t xml:space="preserve"> may involve children receiving pocket money or gifts.</w:t>
      </w:r>
    </w:p>
    <w:p w14:paraId="125DF141" w14:textId="738F6C52" w:rsidR="00216477" w:rsidRPr="003C3158" w:rsidRDefault="003749C4" w:rsidP="000B7064">
      <w:pPr>
        <w:rPr>
          <w:rFonts w:cstheme="minorHAnsi"/>
          <w:b/>
          <w:bCs/>
          <w:color w:val="000000" w:themeColor="text1"/>
          <w:sz w:val="24"/>
          <w:szCs w:val="24"/>
        </w:rPr>
      </w:pPr>
      <w:r>
        <w:rPr>
          <w:rFonts w:cstheme="minorHAnsi"/>
          <w:b/>
          <w:bCs/>
          <w:color w:val="000000" w:themeColor="text1"/>
          <w:sz w:val="24"/>
          <w:szCs w:val="24"/>
        </w:rPr>
        <w:t xml:space="preserve">Some special greetings during Ramadan you may </w:t>
      </w:r>
      <w:proofErr w:type="gramStart"/>
      <w:r>
        <w:rPr>
          <w:rFonts w:cstheme="minorHAnsi"/>
          <w:b/>
          <w:bCs/>
          <w:color w:val="000000" w:themeColor="text1"/>
          <w:sz w:val="24"/>
          <w:szCs w:val="24"/>
        </w:rPr>
        <w:t>hear</w:t>
      </w:r>
      <w:proofErr w:type="gramEnd"/>
    </w:p>
    <w:p w14:paraId="605B1470" w14:textId="2436BAFD" w:rsidR="003749C4" w:rsidRPr="003749C4" w:rsidRDefault="00E50A95" w:rsidP="003749C4">
      <w:pPr>
        <w:pStyle w:val="ListParagraph"/>
        <w:numPr>
          <w:ilvl w:val="0"/>
          <w:numId w:val="7"/>
        </w:numPr>
        <w:rPr>
          <w:rFonts w:cstheme="minorHAnsi"/>
          <w:color w:val="000000" w:themeColor="text1"/>
          <w:sz w:val="24"/>
          <w:szCs w:val="24"/>
        </w:rPr>
      </w:pPr>
      <w:r w:rsidRPr="003749C4">
        <w:rPr>
          <w:rFonts w:cstheme="minorHAnsi"/>
          <w:color w:val="000000" w:themeColor="text1"/>
          <w:sz w:val="24"/>
          <w:szCs w:val="24"/>
        </w:rPr>
        <w:t>“Rama</w:t>
      </w:r>
      <w:r w:rsidR="00C2194F" w:rsidRPr="003749C4">
        <w:rPr>
          <w:rFonts w:cstheme="minorHAnsi"/>
          <w:color w:val="000000" w:themeColor="text1"/>
          <w:sz w:val="24"/>
          <w:szCs w:val="24"/>
        </w:rPr>
        <w:t xml:space="preserve">dan </w:t>
      </w:r>
      <w:proofErr w:type="spellStart"/>
      <w:r w:rsidR="00C2194F" w:rsidRPr="003749C4">
        <w:rPr>
          <w:rFonts w:cstheme="minorHAnsi"/>
          <w:color w:val="000000" w:themeColor="text1"/>
          <w:sz w:val="24"/>
          <w:szCs w:val="24"/>
        </w:rPr>
        <w:t>m</w:t>
      </w:r>
      <w:r w:rsidR="004B5141" w:rsidRPr="003749C4">
        <w:rPr>
          <w:rFonts w:cstheme="minorHAnsi"/>
          <w:color w:val="000000" w:themeColor="text1"/>
          <w:sz w:val="24"/>
          <w:szCs w:val="24"/>
        </w:rPr>
        <w:t>u</w:t>
      </w:r>
      <w:r w:rsidR="00C2194F" w:rsidRPr="003749C4">
        <w:rPr>
          <w:rFonts w:cstheme="minorHAnsi"/>
          <w:color w:val="000000" w:themeColor="text1"/>
          <w:sz w:val="24"/>
          <w:szCs w:val="24"/>
        </w:rPr>
        <w:t>barak</w:t>
      </w:r>
      <w:proofErr w:type="spellEnd"/>
      <w:r w:rsidR="00C2194F" w:rsidRPr="003749C4">
        <w:rPr>
          <w:rFonts w:cstheme="minorHAnsi"/>
          <w:color w:val="000000" w:themeColor="text1"/>
          <w:sz w:val="24"/>
          <w:szCs w:val="24"/>
        </w:rPr>
        <w:t xml:space="preserve"> (</w:t>
      </w:r>
      <w:proofErr w:type="spellStart"/>
      <w:r w:rsidR="00C2194F" w:rsidRPr="003749C4">
        <w:rPr>
          <w:rFonts w:cstheme="minorHAnsi"/>
          <w:i/>
          <w:iCs/>
          <w:color w:val="000000" w:themeColor="text1"/>
          <w:sz w:val="24"/>
          <w:szCs w:val="24"/>
        </w:rPr>
        <w:t>m</w:t>
      </w:r>
      <w:r w:rsidR="00DF27FC" w:rsidRPr="003749C4">
        <w:rPr>
          <w:rFonts w:cstheme="minorHAnsi"/>
          <w:i/>
          <w:iCs/>
          <w:color w:val="000000" w:themeColor="text1"/>
          <w:sz w:val="24"/>
          <w:szCs w:val="24"/>
        </w:rPr>
        <w:t>o</w:t>
      </w:r>
      <w:proofErr w:type="spellEnd"/>
      <w:r w:rsidR="00C2194F" w:rsidRPr="003749C4">
        <w:rPr>
          <w:rFonts w:cstheme="minorHAnsi"/>
          <w:i/>
          <w:iCs/>
          <w:color w:val="000000" w:themeColor="text1"/>
          <w:sz w:val="24"/>
          <w:szCs w:val="24"/>
        </w:rPr>
        <w:t>-b</w:t>
      </w:r>
      <w:r w:rsidR="00DF27FC" w:rsidRPr="003749C4">
        <w:rPr>
          <w:rFonts w:cstheme="minorHAnsi"/>
          <w:i/>
          <w:iCs/>
          <w:color w:val="000000" w:themeColor="text1"/>
          <w:sz w:val="24"/>
          <w:szCs w:val="24"/>
        </w:rPr>
        <w:t>ar</w:t>
      </w:r>
      <w:r w:rsidR="00E040E5" w:rsidRPr="003749C4">
        <w:rPr>
          <w:rFonts w:cstheme="minorHAnsi"/>
          <w:i/>
          <w:iCs/>
          <w:color w:val="000000" w:themeColor="text1"/>
          <w:sz w:val="24"/>
          <w:szCs w:val="24"/>
        </w:rPr>
        <w:t>-</w:t>
      </w:r>
      <w:proofErr w:type="spellStart"/>
      <w:r w:rsidR="00E040E5" w:rsidRPr="003749C4">
        <w:rPr>
          <w:rFonts w:cstheme="minorHAnsi"/>
          <w:i/>
          <w:iCs/>
          <w:color w:val="000000" w:themeColor="text1"/>
          <w:sz w:val="24"/>
          <w:szCs w:val="24"/>
        </w:rPr>
        <w:t>ak</w:t>
      </w:r>
      <w:proofErr w:type="spellEnd"/>
      <w:r w:rsidR="00E040E5" w:rsidRPr="003749C4">
        <w:rPr>
          <w:rFonts w:cstheme="minorHAnsi"/>
          <w:color w:val="000000" w:themeColor="text1"/>
          <w:sz w:val="24"/>
          <w:szCs w:val="24"/>
        </w:rPr>
        <w:t>)” which means blessed Ramadan</w:t>
      </w:r>
      <w:r w:rsidR="00B27E27" w:rsidRPr="003749C4">
        <w:rPr>
          <w:rFonts w:cstheme="minorHAnsi"/>
          <w:color w:val="000000" w:themeColor="text1"/>
          <w:sz w:val="24"/>
          <w:szCs w:val="24"/>
        </w:rPr>
        <w:t xml:space="preserve"> pr happy Ramadan. </w:t>
      </w:r>
    </w:p>
    <w:p w14:paraId="5FB5F24C" w14:textId="581A4945" w:rsidR="00582024" w:rsidRPr="003749C4" w:rsidRDefault="003749C4" w:rsidP="003749C4">
      <w:pPr>
        <w:pStyle w:val="ListParagraph"/>
        <w:numPr>
          <w:ilvl w:val="0"/>
          <w:numId w:val="7"/>
        </w:numPr>
        <w:rPr>
          <w:rFonts w:cstheme="minorHAnsi"/>
          <w:color w:val="000000" w:themeColor="text1"/>
          <w:sz w:val="24"/>
          <w:szCs w:val="24"/>
        </w:rPr>
      </w:pPr>
      <w:r w:rsidRPr="003749C4">
        <w:rPr>
          <w:rFonts w:cstheme="minorHAnsi"/>
          <w:color w:val="000000" w:themeColor="text1"/>
          <w:sz w:val="24"/>
          <w:szCs w:val="24"/>
        </w:rPr>
        <w:t>“</w:t>
      </w:r>
      <w:r w:rsidR="00E27911" w:rsidRPr="003749C4">
        <w:rPr>
          <w:rFonts w:cstheme="minorHAnsi"/>
          <w:color w:val="000000" w:themeColor="text1"/>
          <w:sz w:val="24"/>
          <w:szCs w:val="24"/>
        </w:rPr>
        <w:t xml:space="preserve">Ramadan </w:t>
      </w:r>
      <w:proofErr w:type="spellStart"/>
      <w:r w:rsidR="00E27911" w:rsidRPr="003749C4">
        <w:rPr>
          <w:rFonts w:cstheme="minorHAnsi"/>
          <w:color w:val="000000" w:themeColor="text1"/>
          <w:sz w:val="24"/>
          <w:szCs w:val="24"/>
        </w:rPr>
        <w:t>kareem</w:t>
      </w:r>
      <w:proofErr w:type="spellEnd"/>
      <w:r w:rsidR="004962F8" w:rsidRPr="003749C4">
        <w:rPr>
          <w:rFonts w:cstheme="minorHAnsi"/>
          <w:color w:val="000000" w:themeColor="text1"/>
          <w:sz w:val="24"/>
          <w:szCs w:val="24"/>
        </w:rPr>
        <w:t xml:space="preserve"> (</w:t>
      </w:r>
      <w:r w:rsidR="004962F8" w:rsidRPr="003749C4">
        <w:rPr>
          <w:rFonts w:cstheme="minorHAnsi"/>
          <w:i/>
          <w:iCs/>
          <w:color w:val="000000" w:themeColor="text1"/>
          <w:sz w:val="24"/>
          <w:szCs w:val="24"/>
        </w:rPr>
        <w:t>ka-reem</w:t>
      </w:r>
      <w:r w:rsidR="004962F8" w:rsidRPr="003749C4">
        <w:rPr>
          <w:rFonts w:cstheme="minorHAnsi"/>
          <w:color w:val="000000" w:themeColor="text1"/>
          <w:sz w:val="24"/>
          <w:szCs w:val="24"/>
        </w:rPr>
        <w:t>)</w:t>
      </w:r>
      <w:r w:rsidR="00E27911" w:rsidRPr="003749C4">
        <w:rPr>
          <w:rFonts w:cstheme="minorHAnsi"/>
          <w:color w:val="000000" w:themeColor="text1"/>
          <w:sz w:val="24"/>
          <w:szCs w:val="24"/>
        </w:rPr>
        <w:t>”</w:t>
      </w:r>
      <w:r w:rsidR="004962F8" w:rsidRPr="003749C4">
        <w:rPr>
          <w:rFonts w:cstheme="minorHAnsi"/>
          <w:color w:val="000000" w:themeColor="text1"/>
          <w:sz w:val="24"/>
          <w:szCs w:val="24"/>
        </w:rPr>
        <w:t xml:space="preserve"> which means </w:t>
      </w:r>
      <w:r w:rsidR="00533E02" w:rsidRPr="003749C4">
        <w:rPr>
          <w:rFonts w:cstheme="minorHAnsi"/>
          <w:color w:val="000000" w:themeColor="text1"/>
          <w:sz w:val="24"/>
          <w:szCs w:val="24"/>
        </w:rPr>
        <w:t>have a generous Ramadan</w:t>
      </w:r>
      <w:r w:rsidR="00B27E27" w:rsidRPr="003749C4">
        <w:rPr>
          <w:rFonts w:cstheme="minorHAnsi"/>
          <w:color w:val="000000" w:themeColor="text1"/>
          <w:sz w:val="24"/>
          <w:szCs w:val="24"/>
        </w:rPr>
        <w:t>.</w:t>
      </w:r>
    </w:p>
    <w:p w14:paraId="73A47750" w14:textId="4DA84500" w:rsidR="00B27E27" w:rsidRPr="003749C4" w:rsidRDefault="00B27E27" w:rsidP="003749C4">
      <w:pPr>
        <w:pStyle w:val="ListParagraph"/>
        <w:numPr>
          <w:ilvl w:val="0"/>
          <w:numId w:val="7"/>
        </w:numPr>
        <w:rPr>
          <w:rFonts w:cstheme="minorHAnsi"/>
          <w:color w:val="000000" w:themeColor="text1"/>
          <w:sz w:val="24"/>
          <w:szCs w:val="24"/>
        </w:rPr>
      </w:pPr>
      <w:r w:rsidRPr="003749C4">
        <w:rPr>
          <w:rFonts w:cstheme="minorHAnsi"/>
          <w:color w:val="000000" w:themeColor="text1"/>
          <w:sz w:val="24"/>
          <w:szCs w:val="24"/>
        </w:rPr>
        <w:t xml:space="preserve">In celebration of </w:t>
      </w:r>
      <w:proofErr w:type="gramStart"/>
      <w:r w:rsidRPr="003749C4">
        <w:rPr>
          <w:rFonts w:cstheme="minorHAnsi"/>
          <w:color w:val="000000" w:themeColor="text1"/>
          <w:sz w:val="24"/>
          <w:szCs w:val="24"/>
        </w:rPr>
        <w:t>Eid al-Fitr</w:t>
      </w:r>
      <w:proofErr w:type="gramEnd"/>
      <w:r w:rsidRPr="003749C4">
        <w:rPr>
          <w:rFonts w:cstheme="minorHAnsi"/>
          <w:color w:val="000000" w:themeColor="text1"/>
          <w:sz w:val="24"/>
          <w:szCs w:val="24"/>
        </w:rPr>
        <w:t xml:space="preserve"> you can say “Eid </w:t>
      </w:r>
      <w:r w:rsidR="004B5141" w:rsidRPr="003749C4">
        <w:rPr>
          <w:rFonts w:cstheme="minorHAnsi"/>
          <w:color w:val="000000" w:themeColor="text1"/>
          <w:sz w:val="24"/>
          <w:szCs w:val="24"/>
        </w:rPr>
        <w:t>Mubarak”</w:t>
      </w:r>
    </w:p>
    <w:p w14:paraId="0BF34C2D" w14:textId="51416589" w:rsidR="005773E5" w:rsidRPr="006B5652" w:rsidRDefault="000616B3" w:rsidP="000B7064">
      <w:pPr>
        <w:rPr>
          <w:rFonts w:cstheme="minorHAnsi"/>
          <w:b/>
          <w:bCs/>
          <w:color w:val="000000" w:themeColor="text1"/>
          <w:sz w:val="24"/>
          <w:szCs w:val="24"/>
        </w:rPr>
      </w:pPr>
      <w:r w:rsidRPr="006B5652">
        <w:rPr>
          <w:rFonts w:cstheme="minorHAnsi"/>
          <w:b/>
          <w:bCs/>
          <w:color w:val="000000" w:themeColor="text1"/>
          <w:sz w:val="24"/>
          <w:szCs w:val="24"/>
        </w:rPr>
        <w:t>How can I be supportive of a student or colleague who is obser</w:t>
      </w:r>
      <w:r w:rsidR="009F281D" w:rsidRPr="006B5652">
        <w:rPr>
          <w:rFonts w:cstheme="minorHAnsi"/>
          <w:b/>
          <w:bCs/>
          <w:color w:val="000000" w:themeColor="text1"/>
          <w:sz w:val="24"/>
          <w:szCs w:val="24"/>
        </w:rPr>
        <w:t>ving Ramadan?</w:t>
      </w:r>
    </w:p>
    <w:p w14:paraId="27CDD3CC" w14:textId="0B428557" w:rsidR="001013D2" w:rsidRPr="004B74AA" w:rsidRDefault="006524E6" w:rsidP="005D46BB">
      <w:pPr>
        <w:rPr>
          <w:rFonts w:cstheme="minorHAnsi"/>
          <w:color w:val="000000" w:themeColor="text1"/>
          <w:sz w:val="24"/>
          <w:szCs w:val="24"/>
        </w:rPr>
      </w:pPr>
      <w:r w:rsidRPr="004B74AA">
        <w:rPr>
          <w:rFonts w:cstheme="minorHAnsi"/>
          <w:color w:val="000000" w:themeColor="text1"/>
          <w:sz w:val="24"/>
          <w:szCs w:val="24"/>
        </w:rPr>
        <w:t>There are many ways that you can be supporti</w:t>
      </w:r>
      <w:r w:rsidR="004B74AA">
        <w:rPr>
          <w:rFonts w:cstheme="minorHAnsi"/>
          <w:color w:val="000000" w:themeColor="text1"/>
          <w:sz w:val="24"/>
          <w:szCs w:val="24"/>
        </w:rPr>
        <w:t>ve</w:t>
      </w:r>
      <w:r w:rsidRPr="004B74AA">
        <w:rPr>
          <w:rFonts w:cstheme="minorHAnsi"/>
          <w:color w:val="000000" w:themeColor="text1"/>
          <w:sz w:val="24"/>
          <w:szCs w:val="24"/>
        </w:rPr>
        <w:t xml:space="preserve"> to a </w:t>
      </w:r>
      <w:r w:rsidR="00453BCE" w:rsidRPr="004B74AA">
        <w:rPr>
          <w:rFonts w:cstheme="minorHAnsi"/>
          <w:color w:val="000000" w:themeColor="text1"/>
          <w:sz w:val="24"/>
          <w:szCs w:val="24"/>
        </w:rPr>
        <w:t xml:space="preserve">Muslim </w:t>
      </w:r>
      <w:r w:rsidR="005D46BB" w:rsidRPr="004B74AA">
        <w:rPr>
          <w:rFonts w:cstheme="minorHAnsi"/>
          <w:color w:val="000000" w:themeColor="text1"/>
          <w:sz w:val="24"/>
          <w:szCs w:val="24"/>
        </w:rPr>
        <w:t>community member during</w:t>
      </w:r>
      <w:r w:rsidR="00453BCE" w:rsidRPr="004B74AA">
        <w:rPr>
          <w:rFonts w:cstheme="minorHAnsi"/>
          <w:color w:val="000000" w:themeColor="text1"/>
          <w:sz w:val="24"/>
          <w:szCs w:val="24"/>
        </w:rPr>
        <w:t xml:space="preserve"> Ramadan. </w:t>
      </w:r>
      <w:r w:rsidR="00DF04CE" w:rsidRPr="004B74AA">
        <w:rPr>
          <w:rFonts w:cstheme="minorHAnsi"/>
          <w:color w:val="000000" w:themeColor="text1"/>
          <w:sz w:val="24"/>
          <w:szCs w:val="24"/>
        </w:rPr>
        <w:t>We all play a part in c</w:t>
      </w:r>
      <w:r w:rsidR="00453BCE" w:rsidRPr="004B74AA">
        <w:rPr>
          <w:rFonts w:cstheme="minorHAnsi"/>
          <w:color w:val="000000" w:themeColor="text1"/>
          <w:sz w:val="24"/>
          <w:szCs w:val="24"/>
        </w:rPr>
        <w:t>reating a</w:t>
      </w:r>
      <w:r w:rsidR="00DF04CE" w:rsidRPr="004B74AA">
        <w:rPr>
          <w:rFonts w:cstheme="minorHAnsi"/>
          <w:color w:val="000000" w:themeColor="text1"/>
          <w:sz w:val="24"/>
          <w:szCs w:val="24"/>
        </w:rPr>
        <w:t xml:space="preserve">n inclusive learning and work environment </w:t>
      </w:r>
      <w:r w:rsidR="00D0577D" w:rsidRPr="004B74AA">
        <w:rPr>
          <w:rFonts w:cstheme="minorHAnsi"/>
          <w:color w:val="000000" w:themeColor="text1"/>
          <w:sz w:val="24"/>
          <w:szCs w:val="24"/>
        </w:rPr>
        <w:t xml:space="preserve">for everyone in the York Community. </w:t>
      </w:r>
      <w:r w:rsidR="00DF04CE" w:rsidRPr="004B74AA">
        <w:rPr>
          <w:rFonts w:cstheme="minorHAnsi"/>
          <w:color w:val="000000" w:themeColor="text1"/>
          <w:sz w:val="24"/>
          <w:szCs w:val="24"/>
        </w:rPr>
        <w:t xml:space="preserve"> </w:t>
      </w:r>
    </w:p>
    <w:p w14:paraId="27914BFA" w14:textId="4315426E" w:rsidR="005D46BB" w:rsidRPr="006B5652" w:rsidRDefault="005D46BB" w:rsidP="005D46BB">
      <w:pPr>
        <w:rPr>
          <w:rFonts w:cstheme="minorHAnsi"/>
          <w:color w:val="000000" w:themeColor="text1"/>
          <w:sz w:val="24"/>
          <w:szCs w:val="24"/>
        </w:rPr>
      </w:pPr>
      <w:r w:rsidRPr="006B5652">
        <w:rPr>
          <w:rFonts w:cstheme="minorHAnsi"/>
          <w:color w:val="000000" w:themeColor="text1"/>
          <w:sz w:val="24"/>
          <w:szCs w:val="24"/>
        </w:rPr>
        <w:t xml:space="preserve">The following are some </w:t>
      </w:r>
      <w:r w:rsidR="001013D2" w:rsidRPr="006B5652">
        <w:rPr>
          <w:rFonts w:cstheme="minorHAnsi"/>
          <w:color w:val="000000" w:themeColor="text1"/>
          <w:sz w:val="24"/>
          <w:szCs w:val="24"/>
        </w:rPr>
        <w:t>suggestions on how</w:t>
      </w:r>
      <w:r w:rsidRPr="006B5652">
        <w:rPr>
          <w:rFonts w:cstheme="minorHAnsi"/>
          <w:color w:val="000000" w:themeColor="text1"/>
          <w:sz w:val="24"/>
          <w:szCs w:val="24"/>
        </w:rPr>
        <w:t xml:space="preserve"> to be a supportive community member:  </w:t>
      </w:r>
    </w:p>
    <w:p w14:paraId="54E122F1" w14:textId="0C1C88FF" w:rsidR="006524E6" w:rsidRPr="006B5652" w:rsidRDefault="006524E6" w:rsidP="000B7064">
      <w:pPr>
        <w:rPr>
          <w:rFonts w:cstheme="minorHAnsi"/>
          <w:color w:val="000000" w:themeColor="text1"/>
          <w:sz w:val="24"/>
          <w:szCs w:val="24"/>
        </w:rPr>
      </w:pPr>
    </w:p>
    <w:p w14:paraId="5B8EA58B" w14:textId="3ECACE85" w:rsidR="00672662" w:rsidRPr="006B5652" w:rsidRDefault="0094543A"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Learn more about</w:t>
      </w:r>
      <w:r w:rsidR="00C152E5" w:rsidRPr="006B5652">
        <w:rPr>
          <w:rFonts w:cstheme="minorHAnsi"/>
          <w:color w:val="000000" w:themeColor="text1"/>
          <w:sz w:val="24"/>
          <w:szCs w:val="24"/>
        </w:rPr>
        <w:t xml:space="preserve"> Ramadan and its importance </w:t>
      </w:r>
      <w:r w:rsidRPr="006B5652">
        <w:rPr>
          <w:rFonts w:cstheme="minorHAnsi"/>
          <w:color w:val="000000" w:themeColor="text1"/>
          <w:sz w:val="24"/>
          <w:szCs w:val="24"/>
        </w:rPr>
        <w:t>by doing additional rea</w:t>
      </w:r>
      <w:r w:rsidR="00C152E5" w:rsidRPr="006B5652">
        <w:rPr>
          <w:rFonts w:cstheme="minorHAnsi"/>
          <w:color w:val="000000" w:themeColor="text1"/>
          <w:sz w:val="24"/>
          <w:szCs w:val="24"/>
        </w:rPr>
        <w:t>ding</w:t>
      </w:r>
    </w:p>
    <w:p w14:paraId="0561A547" w14:textId="2AA25627" w:rsidR="00E22D5F" w:rsidRPr="006B5652" w:rsidRDefault="009A4C7D"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Be sensitive to</w:t>
      </w:r>
      <w:r w:rsidR="005D46BB" w:rsidRPr="006B5652">
        <w:rPr>
          <w:rFonts w:cstheme="minorHAnsi"/>
          <w:color w:val="000000" w:themeColor="text1"/>
          <w:sz w:val="24"/>
          <w:szCs w:val="24"/>
        </w:rPr>
        <w:t xml:space="preserve"> the ne</w:t>
      </w:r>
      <w:r w:rsidR="004F247F" w:rsidRPr="006B5652">
        <w:rPr>
          <w:rFonts w:cstheme="minorHAnsi"/>
          <w:color w:val="000000" w:themeColor="text1"/>
          <w:sz w:val="24"/>
          <w:szCs w:val="24"/>
        </w:rPr>
        <w:t xml:space="preserve">eds of those </w:t>
      </w:r>
      <w:r w:rsidR="00F91C60" w:rsidRPr="006B5652">
        <w:rPr>
          <w:rFonts w:cstheme="minorHAnsi"/>
          <w:color w:val="000000" w:themeColor="text1"/>
          <w:sz w:val="24"/>
          <w:szCs w:val="24"/>
        </w:rPr>
        <w:t>who are fasting and recognize that they may not join you during coffee</w:t>
      </w:r>
      <w:r w:rsidR="00F76B0E" w:rsidRPr="006B5652">
        <w:rPr>
          <w:rFonts w:cstheme="minorHAnsi"/>
          <w:color w:val="000000" w:themeColor="text1"/>
          <w:sz w:val="24"/>
          <w:szCs w:val="24"/>
        </w:rPr>
        <w:t xml:space="preserve">, </w:t>
      </w:r>
      <w:r w:rsidR="00F91C60" w:rsidRPr="006B5652">
        <w:rPr>
          <w:rFonts w:cstheme="minorHAnsi"/>
          <w:color w:val="000000" w:themeColor="text1"/>
          <w:sz w:val="24"/>
          <w:szCs w:val="24"/>
        </w:rPr>
        <w:t xml:space="preserve">lunch </w:t>
      </w:r>
      <w:r w:rsidR="00F76B0E" w:rsidRPr="006B5652">
        <w:rPr>
          <w:rFonts w:cstheme="minorHAnsi"/>
          <w:color w:val="000000" w:themeColor="text1"/>
          <w:sz w:val="24"/>
          <w:szCs w:val="24"/>
        </w:rPr>
        <w:t xml:space="preserve">or meal breaks </w:t>
      </w:r>
      <w:r w:rsidR="00F83895" w:rsidRPr="006B5652">
        <w:rPr>
          <w:rFonts w:cstheme="minorHAnsi"/>
          <w:color w:val="000000" w:themeColor="text1"/>
          <w:sz w:val="24"/>
          <w:szCs w:val="24"/>
        </w:rPr>
        <w:t>during this time</w:t>
      </w:r>
    </w:p>
    <w:p w14:paraId="4BCD1155" w14:textId="3F9ADE62" w:rsidR="00D418E6" w:rsidRPr="006B5652" w:rsidRDefault="00AB2D13"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Do not offer those observing Ramadan food or water during the fasting hours</w:t>
      </w:r>
    </w:p>
    <w:p w14:paraId="33522194" w14:textId="070B9E3D" w:rsidR="0069348D" w:rsidRPr="006B5652" w:rsidRDefault="0069348D"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Do not plan team lunches</w:t>
      </w:r>
      <w:r w:rsidR="00A76D92" w:rsidRPr="006B5652">
        <w:rPr>
          <w:rFonts w:cstheme="minorHAnsi"/>
          <w:color w:val="000000" w:themeColor="text1"/>
          <w:sz w:val="24"/>
          <w:szCs w:val="24"/>
        </w:rPr>
        <w:t>, “lunch and learns”</w:t>
      </w:r>
      <w:r w:rsidR="004F247F" w:rsidRPr="006B5652">
        <w:rPr>
          <w:rFonts w:cstheme="minorHAnsi"/>
          <w:color w:val="000000" w:themeColor="text1"/>
          <w:sz w:val="24"/>
          <w:szCs w:val="24"/>
        </w:rPr>
        <w:t xml:space="preserve"> or working lunches</w:t>
      </w:r>
      <w:r w:rsidR="00A76D92" w:rsidRPr="006B5652">
        <w:rPr>
          <w:rFonts w:cstheme="minorHAnsi"/>
          <w:color w:val="000000" w:themeColor="text1"/>
          <w:sz w:val="24"/>
          <w:szCs w:val="24"/>
        </w:rPr>
        <w:t xml:space="preserve"> or other </w:t>
      </w:r>
      <w:r w:rsidR="00D018DB" w:rsidRPr="006B5652">
        <w:rPr>
          <w:rFonts w:cstheme="minorHAnsi"/>
          <w:color w:val="000000" w:themeColor="text1"/>
          <w:sz w:val="24"/>
          <w:szCs w:val="24"/>
        </w:rPr>
        <w:t>food centered events during the month of Ramadan</w:t>
      </w:r>
    </w:p>
    <w:p w14:paraId="29E364D3" w14:textId="7E6683CD" w:rsidR="00FA1DAA" w:rsidRPr="006B5652" w:rsidRDefault="00F83895"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Respect people’s privacy</w:t>
      </w:r>
      <w:r w:rsidR="00F12D37" w:rsidRPr="006B5652">
        <w:rPr>
          <w:rFonts w:cstheme="minorHAnsi"/>
          <w:color w:val="000000" w:themeColor="text1"/>
          <w:sz w:val="24"/>
          <w:szCs w:val="24"/>
        </w:rPr>
        <w:t xml:space="preserve"> and do not ask them why they are not fasting. If they </w:t>
      </w:r>
      <w:proofErr w:type="gramStart"/>
      <w:r w:rsidR="00F12D37" w:rsidRPr="006B5652">
        <w:rPr>
          <w:rFonts w:cstheme="minorHAnsi"/>
          <w:color w:val="000000" w:themeColor="text1"/>
          <w:sz w:val="24"/>
          <w:szCs w:val="24"/>
        </w:rPr>
        <w:t>want</w:t>
      </w:r>
      <w:proofErr w:type="gramEnd"/>
      <w:r w:rsidR="00F12D37" w:rsidRPr="006B5652">
        <w:rPr>
          <w:rFonts w:cstheme="minorHAnsi"/>
          <w:color w:val="000000" w:themeColor="text1"/>
          <w:sz w:val="24"/>
          <w:szCs w:val="24"/>
        </w:rPr>
        <w:t xml:space="preserve"> you to know they will tell you.</w:t>
      </w:r>
    </w:p>
    <w:p w14:paraId="62595329" w14:textId="23B881AA" w:rsidR="00D02520" w:rsidRPr="006B5652" w:rsidRDefault="00D02520"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Refrain from repeatedly talking about </w:t>
      </w:r>
      <w:r w:rsidR="00100F48" w:rsidRPr="006B5652">
        <w:rPr>
          <w:rFonts w:cstheme="minorHAnsi"/>
          <w:color w:val="000000" w:themeColor="text1"/>
          <w:sz w:val="24"/>
          <w:szCs w:val="24"/>
        </w:rPr>
        <w:t xml:space="preserve">the </w:t>
      </w:r>
      <w:r w:rsidRPr="006B5652">
        <w:rPr>
          <w:rFonts w:cstheme="minorHAnsi"/>
          <w:color w:val="000000" w:themeColor="text1"/>
          <w:sz w:val="24"/>
          <w:szCs w:val="24"/>
        </w:rPr>
        <w:t>fasting, how difficult it must be</w:t>
      </w:r>
      <w:r w:rsidR="004B7DF1" w:rsidRPr="006B5652">
        <w:rPr>
          <w:rFonts w:cstheme="minorHAnsi"/>
          <w:color w:val="000000" w:themeColor="text1"/>
          <w:sz w:val="24"/>
          <w:szCs w:val="24"/>
        </w:rPr>
        <w:t xml:space="preserve"> (or how easy it looks) </w:t>
      </w:r>
      <w:r w:rsidR="00C02B0E" w:rsidRPr="006B5652">
        <w:rPr>
          <w:rFonts w:cstheme="minorHAnsi"/>
          <w:color w:val="000000" w:themeColor="text1"/>
          <w:sz w:val="24"/>
          <w:szCs w:val="24"/>
        </w:rPr>
        <w:t>or your own views about the purpose or practice of fasting.</w:t>
      </w:r>
    </w:p>
    <w:p w14:paraId="7853220F" w14:textId="11787E5A" w:rsidR="00C238AE" w:rsidRPr="006B5652" w:rsidRDefault="00C238AE"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Check in do see </w:t>
      </w:r>
      <w:r w:rsidR="008F24F2" w:rsidRPr="006B5652">
        <w:rPr>
          <w:rFonts w:cstheme="minorHAnsi"/>
          <w:color w:val="000000" w:themeColor="text1"/>
          <w:sz w:val="24"/>
          <w:szCs w:val="24"/>
        </w:rPr>
        <w:t>how they are doing and if any adjustments need to be made. Remember everyone is different and respect people</w:t>
      </w:r>
      <w:r w:rsidR="00694EAB" w:rsidRPr="006B5652">
        <w:rPr>
          <w:rFonts w:cstheme="minorHAnsi"/>
          <w:color w:val="000000" w:themeColor="text1"/>
          <w:sz w:val="24"/>
          <w:szCs w:val="24"/>
        </w:rPr>
        <w:t xml:space="preserve">’s ability </w:t>
      </w:r>
      <w:r w:rsidR="00D81E51" w:rsidRPr="006B5652">
        <w:rPr>
          <w:rFonts w:cstheme="minorHAnsi"/>
          <w:color w:val="000000" w:themeColor="text1"/>
          <w:sz w:val="24"/>
          <w:szCs w:val="24"/>
        </w:rPr>
        <w:t>or limits</w:t>
      </w:r>
      <w:r w:rsidR="00694EAB" w:rsidRPr="006B5652">
        <w:rPr>
          <w:rFonts w:cstheme="minorHAnsi"/>
          <w:color w:val="000000" w:themeColor="text1"/>
          <w:sz w:val="24"/>
          <w:szCs w:val="24"/>
        </w:rPr>
        <w:t xml:space="preserve"> to engage in conversation about Ramadan </w:t>
      </w:r>
      <w:r w:rsidR="00D81E51" w:rsidRPr="006B5652">
        <w:rPr>
          <w:rFonts w:cstheme="minorHAnsi"/>
          <w:color w:val="000000" w:themeColor="text1"/>
          <w:sz w:val="24"/>
          <w:szCs w:val="24"/>
        </w:rPr>
        <w:t>and fasting.</w:t>
      </w:r>
    </w:p>
    <w:p w14:paraId="37F6E805" w14:textId="3DDB573E" w:rsidR="00787AF7" w:rsidRPr="006B5652" w:rsidRDefault="00787AF7"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Avoid afternoon or evening </w:t>
      </w:r>
      <w:r w:rsidR="00C14C8F" w:rsidRPr="006B5652">
        <w:rPr>
          <w:rFonts w:cstheme="minorHAnsi"/>
          <w:color w:val="000000" w:themeColor="text1"/>
          <w:sz w:val="24"/>
          <w:szCs w:val="24"/>
        </w:rPr>
        <w:t xml:space="preserve">meetings/events, if possible, as </w:t>
      </w:r>
      <w:r w:rsidR="00064A1F" w:rsidRPr="006B5652">
        <w:rPr>
          <w:rFonts w:cstheme="minorHAnsi"/>
          <w:color w:val="000000" w:themeColor="text1"/>
          <w:sz w:val="24"/>
          <w:szCs w:val="24"/>
        </w:rPr>
        <w:t xml:space="preserve">that can be a difficult time for those who </w:t>
      </w:r>
      <w:r w:rsidR="00E869EF" w:rsidRPr="006B5652">
        <w:rPr>
          <w:rFonts w:cstheme="minorHAnsi"/>
          <w:color w:val="000000" w:themeColor="text1"/>
          <w:sz w:val="24"/>
          <w:szCs w:val="24"/>
        </w:rPr>
        <w:t>have been fasting for the day.</w:t>
      </w:r>
    </w:p>
    <w:p w14:paraId="6D631AC2" w14:textId="5A864947" w:rsidR="005358FC" w:rsidRPr="006B5652" w:rsidRDefault="005358FC"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Remember that fasting while working and studying can be challenging. Some Muslims stay up later for nightly prayers and wake up before sunrise for a meal before their fast (</w:t>
      </w:r>
      <w:proofErr w:type="spellStart"/>
      <w:r w:rsidRPr="006B5652">
        <w:rPr>
          <w:rFonts w:cstheme="minorHAnsi"/>
          <w:color w:val="000000" w:themeColor="text1"/>
          <w:sz w:val="24"/>
          <w:szCs w:val="24"/>
        </w:rPr>
        <w:t>suhur</w:t>
      </w:r>
      <w:proofErr w:type="spellEnd"/>
      <w:r w:rsidRPr="006B5652">
        <w:rPr>
          <w:rFonts w:cstheme="minorHAnsi"/>
          <w:color w:val="000000" w:themeColor="text1"/>
          <w:sz w:val="24"/>
          <w:szCs w:val="24"/>
        </w:rPr>
        <w:t>); therefore, they may become fatigued towards the later part of the working day.</w:t>
      </w:r>
    </w:p>
    <w:p w14:paraId="6CB61031" w14:textId="04C6CC21" w:rsidR="00D02B5D" w:rsidRPr="006B5652" w:rsidRDefault="00D02B5D"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Be mindful that making lengthy presentations</w:t>
      </w:r>
      <w:r w:rsidR="00F657FE" w:rsidRPr="006B5652">
        <w:rPr>
          <w:rFonts w:cstheme="minorHAnsi"/>
          <w:color w:val="000000" w:themeColor="text1"/>
          <w:sz w:val="24"/>
          <w:szCs w:val="24"/>
        </w:rPr>
        <w:t>, without the opportunity to drink water, may be difficult during Ramadan</w:t>
      </w:r>
    </w:p>
    <w:p w14:paraId="5991CB5A" w14:textId="57D9E75E" w:rsidR="00F657FE" w:rsidRPr="006B5652" w:rsidRDefault="00F657FE"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The ability to </w:t>
      </w:r>
      <w:r w:rsidR="007A106A" w:rsidRPr="006B5652">
        <w:rPr>
          <w:rFonts w:cstheme="minorHAnsi"/>
          <w:color w:val="000000" w:themeColor="text1"/>
          <w:sz w:val="24"/>
          <w:szCs w:val="24"/>
        </w:rPr>
        <w:t xml:space="preserve">work overtime may prove difficult for some during Ramadan. </w:t>
      </w:r>
      <w:r w:rsidR="00D14A6D" w:rsidRPr="006B5652">
        <w:rPr>
          <w:rFonts w:cstheme="minorHAnsi"/>
          <w:color w:val="000000" w:themeColor="text1"/>
          <w:sz w:val="24"/>
          <w:szCs w:val="24"/>
        </w:rPr>
        <w:t>Never assume an answer – check in and ask.</w:t>
      </w:r>
    </w:p>
    <w:p w14:paraId="2308900D" w14:textId="7873C9C4" w:rsidR="009871DC" w:rsidRPr="006B5652" w:rsidRDefault="000D70BE"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Allow for breaks </w:t>
      </w:r>
      <w:r w:rsidR="004D7D60" w:rsidRPr="006B5652">
        <w:rPr>
          <w:rFonts w:cstheme="minorHAnsi"/>
          <w:color w:val="000000" w:themeColor="text1"/>
          <w:sz w:val="24"/>
          <w:szCs w:val="24"/>
        </w:rPr>
        <w:t xml:space="preserve">for </w:t>
      </w:r>
      <w:r w:rsidRPr="006B5652">
        <w:rPr>
          <w:rFonts w:cstheme="minorHAnsi"/>
          <w:color w:val="000000" w:themeColor="text1"/>
          <w:sz w:val="24"/>
          <w:szCs w:val="24"/>
        </w:rPr>
        <w:t xml:space="preserve">prayer and </w:t>
      </w:r>
      <w:r w:rsidR="004D7D60" w:rsidRPr="006B5652">
        <w:rPr>
          <w:rFonts w:cstheme="minorHAnsi"/>
          <w:color w:val="000000" w:themeColor="text1"/>
          <w:sz w:val="24"/>
          <w:szCs w:val="24"/>
        </w:rPr>
        <w:t xml:space="preserve">for eating if the class or work extends </w:t>
      </w:r>
      <w:r w:rsidR="003B7E3A" w:rsidRPr="006B5652">
        <w:rPr>
          <w:rFonts w:cstheme="minorHAnsi"/>
          <w:color w:val="000000" w:themeColor="text1"/>
          <w:sz w:val="24"/>
          <w:szCs w:val="24"/>
        </w:rPr>
        <w:t xml:space="preserve">over </w:t>
      </w:r>
      <w:r w:rsidR="001C333D" w:rsidRPr="006B5652">
        <w:rPr>
          <w:rFonts w:cstheme="minorHAnsi"/>
          <w:color w:val="000000" w:themeColor="text1"/>
          <w:sz w:val="24"/>
          <w:szCs w:val="24"/>
        </w:rPr>
        <w:t>sunset</w:t>
      </w:r>
    </w:p>
    <w:p w14:paraId="0D106EAD" w14:textId="44ABC4DC" w:rsidR="0035151F" w:rsidRPr="006B5652" w:rsidRDefault="0035151F" w:rsidP="0094543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Be</w:t>
      </w:r>
      <w:r w:rsidR="00A5347D" w:rsidRPr="006B5652">
        <w:rPr>
          <w:rFonts w:cstheme="minorHAnsi"/>
          <w:color w:val="000000" w:themeColor="text1"/>
          <w:sz w:val="24"/>
          <w:szCs w:val="24"/>
        </w:rPr>
        <w:t xml:space="preserve"> </w:t>
      </w:r>
      <w:r w:rsidR="00212F6C" w:rsidRPr="006B5652">
        <w:rPr>
          <w:rFonts w:cstheme="minorHAnsi"/>
          <w:color w:val="000000" w:themeColor="text1"/>
          <w:sz w:val="24"/>
          <w:szCs w:val="24"/>
        </w:rPr>
        <w:t xml:space="preserve">flexible and accommodate </w:t>
      </w:r>
      <w:r w:rsidR="00551DC2" w:rsidRPr="006B5652">
        <w:rPr>
          <w:rFonts w:cstheme="minorHAnsi"/>
          <w:color w:val="000000" w:themeColor="text1"/>
          <w:sz w:val="24"/>
          <w:szCs w:val="24"/>
        </w:rPr>
        <w:t>time off requests when possible.</w:t>
      </w:r>
    </w:p>
    <w:p w14:paraId="5EFCEB01" w14:textId="03B322B1" w:rsidR="00E823ED" w:rsidRPr="006B5652" w:rsidRDefault="003D79A7" w:rsidP="00527C8A">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Be flexible and look for solutions</w:t>
      </w:r>
      <w:r w:rsidR="001C333D" w:rsidRPr="006B5652">
        <w:rPr>
          <w:rFonts w:cstheme="minorHAnsi"/>
          <w:color w:val="000000" w:themeColor="text1"/>
          <w:sz w:val="24"/>
          <w:szCs w:val="24"/>
        </w:rPr>
        <w:t>.</w:t>
      </w:r>
    </w:p>
    <w:p w14:paraId="50EB6462" w14:textId="24DA8F1B" w:rsidR="007F7559" w:rsidRPr="006B5652" w:rsidRDefault="007F7559" w:rsidP="007F7559">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 xml:space="preserve">Avoid making assumptions about needs - make sure you speak to individuals and include them in the planning and discussion. </w:t>
      </w:r>
    </w:p>
    <w:p w14:paraId="3EA833C8" w14:textId="014CD462" w:rsidR="000D7E62" w:rsidRPr="006B5652" w:rsidRDefault="00C02B0E" w:rsidP="003463B7">
      <w:pPr>
        <w:pStyle w:val="ListParagraph"/>
        <w:numPr>
          <w:ilvl w:val="0"/>
          <w:numId w:val="5"/>
        </w:numPr>
        <w:rPr>
          <w:rFonts w:cstheme="minorHAnsi"/>
          <w:color w:val="000000" w:themeColor="text1"/>
          <w:sz w:val="24"/>
          <w:szCs w:val="24"/>
        </w:rPr>
      </w:pPr>
      <w:r w:rsidRPr="006B5652">
        <w:rPr>
          <w:rFonts w:cstheme="minorHAnsi"/>
          <w:color w:val="000000" w:themeColor="text1"/>
          <w:sz w:val="24"/>
          <w:szCs w:val="24"/>
        </w:rPr>
        <w:t>Do ask</w:t>
      </w:r>
      <w:r w:rsidR="00DE74E2" w:rsidRPr="006B5652">
        <w:rPr>
          <w:rFonts w:cstheme="minorHAnsi"/>
          <w:color w:val="000000" w:themeColor="text1"/>
          <w:sz w:val="24"/>
          <w:szCs w:val="24"/>
        </w:rPr>
        <w:t>, before the start of Ramadan</w:t>
      </w:r>
      <w:r w:rsidR="00163728" w:rsidRPr="006B5652">
        <w:rPr>
          <w:rFonts w:cstheme="minorHAnsi"/>
          <w:color w:val="000000" w:themeColor="text1"/>
          <w:sz w:val="24"/>
          <w:szCs w:val="24"/>
        </w:rPr>
        <w:t xml:space="preserve"> if you can</w:t>
      </w:r>
      <w:r w:rsidR="00DE74E2" w:rsidRPr="006B5652">
        <w:rPr>
          <w:rFonts w:cstheme="minorHAnsi"/>
          <w:color w:val="000000" w:themeColor="text1"/>
          <w:sz w:val="24"/>
          <w:szCs w:val="24"/>
        </w:rPr>
        <w:t xml:space="preserve">, </w:t>
      </w:r>
      <w:r w:rsidR="00792194" w:rsidRPr="006B5652">
        <w:rPr>
          <w:rFonts w:cstheme="minorHAnsi"/>
          <w:color w:val="000000" w:themeColor="text1"/>
          <w:sz w:val="24"/>
          <w:szCs w:val="24"/>
        </w:rPr>
        <w:t xml:space="preserve">if there is anything you can do (or not do) to </w:t>
      </w:r>
      <w:r w:rsidR="00E03E9F" w:rsidRPr="006B5652">
        <w:rPr>
          <w:rFonts w:cstheme="minorHAnsi"/>
          <w:color w:val="000000" w:themeColor="text1"/>
          <w:sz w:val="24"/>
          <w:szCs w:val="24"/>
        </w:rPr>
        <w:t>be supportive</w:t>
      </w:r>
      <w:r w:rsidR="000D7E62" w:rsidRPr="006B5652">
        <w:rPr>
          <w:rFonts w:cstheme="minorHAnsi"/>
          <w:color w:val="000000" w:themeColor="text1"/>
          <w:sz w:val="24"/>
          <w:szCs w:val="24"/>
        </w:rPr>
        <w:t>.</w:t>
      </w:r>
      <w:r w:rsidR="003463B7" w:rsidRPr="006B5652">
        <w:rPr>
          <w:rFonts w:cstheme="minorHAnsi"/>
          <w:color w:val="000000" w:themeColor="text1"/>
          <w:sz w:val="24"/>
          <w:szCs w:val="24"/>
        </w:rPr>
        <w:t xml:space="preserve"> </w:t>
      </w:r>
    </w:p>
    <w:p w14:paraId="5C336FA9" w14:textId="77777777" w:rsidR="00446A28" w:rsidRPr="006B5652" w:rsidRDefault="000B7064" w:rsidP="000B7064">
      <w:pPr>
        <w:rPr>
          <w:rFonts w:cstheme="minorHAnsi"/>
          <w:b/>
          <w:bCs/>
          <w:color w:val="000000" w:themeColor="text1"/>
          <w:sz w:val="24"/>
          <w:szCs w:val="24"/>
        </w:rPr>
      </w:pPr>
      <w:r w:rsidRPr="006B5652">
        <w:rPr>
          <w:rFonts w:cstheme="minorHAnsi"/>
          <w:b/>
          <w:bCs/>
          <w:color w:val="000000" w:themeColor="text1"/>
          <w:sz w:val="24"/>
          <w:szCs w:val="24"/>
        </w:rPr>
        <w:t>Ramadan</w:t>
      </w:r>
      <w:r w:rsidR="004C6FFE" w:rsidRPr="006B5652">
        <w:rPr>
          <w:rFonts w:cstheme="minorHAnsi"/>
          <w:b/>
          <w:bCs/>
          <w:color w:val="000000" w:themeColor="text1"/>
          <w:sz w:val="24"/>
          <w:szCs w:val="24"/>
        </w:rPr>
        <w:t xml:space="preserve"> and</w:t>
      </w:r>
      <w:r w:rsidRPr="006B5652">
        <w:rPr>
          <w:rFonts w:cstheme="minorHAnsi"/>
          <w:b/>
          <w:bCs/>
          <w:color w:val="000000" w:themeColor="text1"/>
          <w:sz w:val="24"/>
          <w:szCs w:val="24"/>
        </w:rPr>
        <w:t xml:space="preserve"> academic activities at the University</w:t>
      </w:r>
      <w:r w:rsidR="004C6FFE" w:rsidRPr="006B5652">
        <w:rPr>
          <w:rFonts w:cstheme="minorHAnsi"/>
          <w:b/>
          <w:bCs/>
          <w:color w:val="000000" w:themeColor="text1"/>
          <w:sz w:val="24"/>
          <w:szCs w:val="24"/>
        </w:rPr>
        <w:t xml:space="preserve">. </w:t>
      </w:r>
    </w:p>
    <w:p w14:paraId="33DF99EE" w14:textId="40FD9B16" w:rsidR="0054466C" w:rsidRPr="006B5652" w:rsidRDefault="004C6FFE" w:rsidP="000B7064">
      <w:pPr>
        <w:rPr>
          <w:rFonts w:cstheme="minorHAnsi"/>
          <w:color w:val="000000" w:themeColor="text1"/>
          <w:sz w:val="24"/>
          <w:szCs w:val="24"/>
        </w:rPr>
      </w:pPr>
      <w:r w:rsidRPr="006B5652">
        <w:rPr>
          <w:rFonts w:cstheme="minorHAnsi"/>
          <w:color w:val="000000" w:themeColor="text1"/>
          <w:sz w:val="24"/>
          <w:szCs w:val="24"/>
        </w:rPr>
        <w:t xml:space="preserve">Requests for Academic Accommodation. </w:t>
      </w:r>
    </w:p>
    <w:p w14:paraId="65291E7A" w14:textId="020F0B98" w:rsidR="00853BDD" w:rsidRPr="006B5652" w:rsidRDefault="005773E5" w:rsidP="00961ECC">
      <w:pPr>
        <w:pStyle w:val="ListParagraph"/>
        <w:numPr>
          <w:ilvl w:val="0"/>
          <w:numId w:val="1"/>
        </w:numPr>
        <w:rPr>
          <w:rFonts w:cstheme="minorHAnsi"/>
          <w:color w:val="000000" w:themeColor="text1"/>
          <w:sz w:val="24"/>
          <w:szCs w:val="24"/>
        </w:rPr>
      </w:pPr>
      <w:r w:rsidRPr="006B5652">
        <w:rPr>
          <w:rFonts w:eastAsia="Times New Roman" w:cstheme="minorHAnsi"/>
          <w:color w:val="000000" w:themeColor="text1"/>
          <w:sz w:val="24"/>
          <w:szCs w:val="24"/>
          <w:lang w:eastAsia="en-CA"/>
        </w:rPr>
        <w:t>Due to fasting practices, some Muslim students may request religious accommodations or alternative exam times.</w:t>
      </w:r>
      <w:r w:rsidR="00C34863" w:rsidRPr="006B5652">
        <w:rPr>
          <w:rFonts w:eastAsia="Times New Roman" w:cstheme="minorHAnsi"/>
          <w:color w:val="000000" w:themeColor="text1"/>
          <w:sz w:val="24"/>
          <w:szCs w:val="24"/>
          <w:lang w:eastAsia="en-CA"/>
        </w:rPr>
        <w:t xml:space="preserve"> </w:t>
      </w:r>
    </w:p>
    <w:p w14:paraId="163C7B7F" w14:textId="2939D1A6" w:rsidR="00E07241" w:rsidRPr="006B5652" w:rsidRDefault="00E07241" w:rsidP="000D6A3E">
      <w:pPr>
        <w:pStyle w:val="ListParagraph"/>
        <w:numPr>
          <w:ilvl w:val="0"/>
          <w:numId w:val="1"/>
        </w:numPr>
        <w:rPr>
          <w:rFonts w:cstheme="minorHAnsi"/>
          <w:color w:val="000000" w:themeColor="text1"/>
          <w:sz w:val="24"/>
          <w:szCs w:val="24"/>
        </w:rPr>
      </w:pPr>
      <w:r w:rsidRPr="006B5652">
        <w:rPr>
          <w:rFonts w:cstheme="minorHAnsi"/>
          <w:color w:val="000000" w:themeColor="text1"/>
          <w:sz w:val="24"/>
          <w:szCs w:val="24"/>
        </w:rPr>
        <w:t>Eid al-Fitr, the celebration at the end of Ramadan, falls during the York exam period. Students may need to request alternative exam times.</w:t>
      </w:r>
    </w:p>
    <w:p w14:paraId="7F541640" w14:textId="6FB0B49B" w:rsidR="00961ECC" w:rsidRPr="006B5652" w:rsidRDefault="00C34863" w:rsidP="00961ECC">
      <w:pPr>
        <w:pStyle w:val="ListParagraph"/>
        <w:numPr>
          <w:ilvl w:val="0"/>
          <w:numId w:val="1"/>
        </w:numPr>
        <w:rPr>
          <w:rFonts w:cstheme="minorHAnsi"/>
          <w:color w:val="000000" w:themeColor="text1"/>
          <w:sz w:val="24"/>
          <w:szCs w:val="24"/>
        </w:rPr>
      </w:pPr>
      <w:r w:rsidRPr="006B5652">
        <w:rPr>
          <w:rFonts w:eastAsia="Times New Roman" w:cstheme="minorHAnsi"/>
          <w:color w:val="000000" w:themeColor="text1"/>
          <w:sz w:val="24"/>
          <w:szCs w:val="24"/>
          <w:lang w:eastAsia="en-CA"/>
        </w:rPr>
        <w:t xml:space="preserve">If a student requires religious accommodations they must follow the procedures outlined in York’s </w:t>
      </w:r>
      <w:r w:rsidRPr="006B5652">
        <w:rPr>
          <w:rFonts w:eastAsia="Times New Roman" w:cstheme="minorHAnsi"/>
          <w:i/>
          <w:iCs/>
          <w:color w:val="000000" w:themeColor="text1"/>
          <w:sz w:val="24"/>
          <w:szCs w:val="24"/>
          <w:lang w:eastAsia="en-CA"/>
        </w:rPr>
        <w:t xml:space="preserve">Academic Accommodations for Students’ Religious Observances </w:t>
      </w:r>
      <w:r w:rsidRPr="006B5652">
        <w:rPr>
          <w:rFonts w:eastAsia="Times New Roman" w:cstheme="minorHAnsi"/>
          <w:i/>
          <w:iCs/>
          <w:color w:val="000000" w:themeColor="text1"/>
          <w:sz w:val="24"/>
          <w:szCs w:val="24"/>
          <w:lang w:eastAsia="en-CA"/>
        </w:rPr>
        <w:lastRenderedPageBreak/>
        <w:t>(Policy, Guidelines and Procedures)</w:t>
      </w:r>
      <w:r w:rsidR="005773E5" w:rsidRPr="006B5652">
        <w:rPr>
          <w:rFonts w:eastAsia="Times New Roman" w:cstheme="minorHAnsi"/>
          <w:color w:val="000000" w:themeColor="text1"/>
          <w:sz w:val="24"/>
          <w:szCs w:val="24"/>
          <w:lang w:eastAsia="en-CA"/>
        </w:rPr>
        <w:t xml:space="preserve"> </w:t>
      </w:r>
      <w:r w:rsidRPr="006B5652">
        <w:rPr>
          <w:rFonts w:eastAsia="Times New Roman" w:cstheme="minorHAnsi"/>
          <w:color w:val="000000" w:themeColor="text1"/>
          <w:sz w:val="24"/>
          <w:szCs w:val="24"/>
          <w:lang w:eastAsia="en-CA"/>
        </w:rPr>
        <w:t xml:space="preserve">, which can be found </w:t>
      </w:r>
      <w:r w:rsidR="00446A28" w:rsidRPr="006B5652">
        <w:rPr>
          <w:rFonts w:eastAsia="Times New Roman" w:cstheme="minorHAnsi"/>
          <w:color w:val="000000" w:themeColor="text1"/>
          <w:sz w:val="24"/>
          <w:szCs w:val="24"/>
          <w:lang w:eastAsia="en-CA"/>
        </w:rPr>
        <w:t xml:space="preserve">here: </w:t>
      </w:r>
      <w:hyperlink r:id="rId5" w:history="1">
        <w:r w:rsidR="00446A28" w:rsidRPr="006B5652">
          <w:rPr>
            <w:rStyle w:val="Hyperlink"/>
            <w:rFonts w:eastAsia="Times New Roman" w:cstheme="minorHAnsi"/>
            <w:color w:val="000000" w:themeColor="text1"/>
            <w:sz w:val="24"/>
            <w:szCs w:val="24"/>
            <w:lang w:eastAsia="en-CA"/>
          </w:rPr>
          <w:t>https://www.yorku.ca/secretariat/policies/policies/academic-accommodation-for-students-religious-observances-policy-guidelines-and-procedures/</w:t>
        </w:r>
      </w:hyperlink>
      <w:r w:rsidR="00961ECC" w:rsidRPr="006B5652">
        <w:rPr>
          <w:rFonts w:eastAsia="Times New Roman" w:cstheme="minorHAnsi"/>
          <w:color w:val="000000" w:themeColor="text1"/>
          <w:sz w:val="24"/>
          <w:szCs w:val="24"/>
          <w:lang w:eastAsia="en-CA"/>
        </w:rPr>
        <w:t xml:space="preserve"> </w:t>
      </w:r>
    </w:p>
    <w:p w14:paraId="6C8F1236" w14:textId="77777777" w:rsidR="00913139" w:rsidRPr="006B5652" w:rsidRDefault="00913139" w:rsidP="00913139">
      <w:pPr>
        <w:rPr>
          <w:rFonts w:cstheme="minorHAnsi"/>
          <w:color w:val="000000" w:themeColor="text1"/>
          <w:sz w:val="24"/>
          <w:szCs w:val="24"/>
        </w:rPr>
      </w:pPr>
    </w:p>
    <w:p w14:paraId="51D890B1" w14:textId="77CE9553" w:rsidR="00C34863" w:rsidRPr="006B5652" w:rsidRDefault="00961ECC" w:rsidP="00BA3DE7">
      <w:pPr>
        <w:pStyle w:val="ListParagraph"/>
        <w:numPr>
          <w:ilvl w:val="0"/>
          <w:numId w:val="1"/>
        </w:numPr>
        <w:rPr>
          <w:rFonts w:cstheme="minorHAnsi"/>
          <w:color w:val="000000" w:themeColor="text1"/>
          <w:sz w:val="24"/>
          <w:szCs w:val="24"/>
        </w:rPr>
      </w:pPr>
      <w:r w:rsidRPr="006B5652">
        <w:rPr>
          <w:rFonts w:eastAsia="Times New Roman" w:cstheme="minorHAnsi"/>
          <w:color w:val="000000" w:themeColor="text1"/>
          <w:sz w:val="24"/>
          <w:szCs w:val="24"/>
          <w:lang w:eastAsia="en-CA"/>
        </w:rPr>
        <w:t xml:space="preserve">Students should be mindful of the timelines for requests </w:t>
      </w:r>
      <w:r w:rsidR="00BA3DE7" w:rsidRPr="006B5652">
        <w:rPr>
          <w:rFonts w:eastAsia="Times New Roman" w:cstheme="minorHAnsi"/>
          <w:color w:val="000000" w:themeColor="text1"/>
          <w:sz w:val="24"/>
          <w:szCs w:val="24"/>
          <w:lang w:eastAsia="en-CA"/>
        </w:rPr>
        <w:t>set out in the above procedures.  Students seeking accommodations during Ramadan should make their requests as soon as possible to avoid delays.</w:t>
      </w:r>
    </w:p>
    <w:p w14:paraId="60C1C481" w14:textId="2ECF9726" w:rsidR="00172D55" w:rsidRPr="006B5652" w:rsidRDefault="0002731F" w:rsidP="00A9584C">
      <w:pPr>
        <w:rPr>
          <w:rFonts w:cstheme="minorHAnsi"/>
          <w:color w:val="000000" w:themeColor="text1"/>
          <w:sz w:val="24"/>
          <w:szCs w:val="24"/>
        </w:rPr>
      </w:pPr>
      <w:r w:rsidRPr="006B5652">
        <w:rPr>
          <w:rFonts w:cstheme="minorHAnsi"/>
          <w:color w:val="000000" w:themeColor="text1"/>
          <w:sz w:val="24"/>
          <w:szCs w:val="24"/>
        </w:rPr>
        <w:t xml:space="preserve">York University also has a legal duty to accommodate </w:t>
      </w:r>
      <w:r w:rsidR="0064149C" w:rsidRPr="006B5652">
        <w:rPr>
          <w:rFonts w:cstheme="minorHAnsi"/>
          <w:color w:val="000000" w:themeColor="text1"/>
          <w:sz w:val="24"/>
          <w:szCs w:val="24"/>
        </w:rPr>
        <w:t xml:space="preserve">religious needs under the Ontario Human Rights Code. </w:t>
      </w:r>
      <w:r w:rsidR="00230C24" w:rsidRPr="006B5652">
        <w:rPr>
          <w:rFonts w:cstheme="minorHAnsi"/>
          <w:color w:val="000000" w:themeColor="text1"/>
          <w:sz w:val="24"/>
          <w:szCs w:val="24"/>
        </w:rPr>
        <w:t xml:space="preserve">Ask for a consultation at the Centre for Human Rights, </w:t>
      </w:r>
      <w:proofErr w:type="gramStart"/>
      <w:r w:rsidR="00230C24" w:rsidRPr="006B5652">
        <w:rPr>
          <w:rFonts w:cstheme="minorHAnsi"/>
          <w:color w:val="000000" w:themeColor="text1"/>
          <w:sz w:val="24"/>
          <w:szCs w:val="24"/>
        </w:rPr>
        <w:t>Equity</w:t>
      </w:r>
      <w:proofErr w:type="gramEnd"/>
      <w:r w:rsidR="00230C24" w:rsidRPr="006B5652">
        <w:rPr>
          <w:rFonts w:cstheme="minorHAnsi"/>
          <w:color w:val="000000" w:themeColor="text1"/>
          <w:sz w:val="24"/>
          <w:szCs w:val="24"/>
        </w:rPr>
        <w:t xml:space="preserve"> and Inclusion </w:t>
      </w:r>
      <w:r w:rsidR="008218EB" w:rsidRPr="006B5652">
        <w:rPr>
          <w:rFonts w:cstheme="minorHAnsi"/>
          <w:color w:val="000000" w:themeColor="text1"/>
          <w:sz w:val="24"/>
          <w:szCs w:val="24"/>
        </w:rPr>
        <w:t>(“</w:t>
      </w:r>
      <w:r w:rsidR="00812E9F" w:rsidRPr="006B5652">
        <w:rPr>
          <w:rFonts w:cstheme="minorHAnsi"/>
          <w:color w:val="000000" w:themeColor="text1"/>
          <w:sz w:val="24"/>
          <w:szCs w:val="24"/>
        </w:rPr>
        <w:t>CH</w:t>
      </w:r>
      <w:r w:rsidR="008218EB" w:rsidRPr="006B5652">
        <w:rPr>
          <w:rFonts w:cstheme="minorHAnsi"/>
          <w:color w:val="000000" w:themeColor="text1"/>
          <w:sz w:val="24"/>
          <w:szCs w:val="24"/>
        </w:rPr>
        <w:t>REI”) to understand your rights and obligations.</w:t>
      </w:r>
    </w:p>
    <w:p w14:paraId="0184C1C4" w14:textId="6F0E40DC" w:rsidR="00E03E9F" w:rsidRPr="006B5652" w:rsidRDefault="003749C4" w:rsidP="002005A8">
      <w:pPr>
        <w:rPr>
          <w:rFonts w:cstheme="minorHAnsi"/>
          <w:b/>
          <w:bCs/>
          <w:color w:val="000000" w:themeColor="text1"/>
          <w:sz w:val="24"/>
          <w:szCs w:val="24"/>
        </w:rPr>
      </w:pPr>
      <w:r>
        <w:rPr>
          <w:rFonts w:cstheme="minorHAnsi"/>
          <w:b/>
          <w:bCs/>
          <w:color w:val="000000" w:themeColor="text1"/>
          <w:sz w:val="24"/>
          <w:szCs w:val="24"/>
        </w:rPr>
        <w:t>Questions?</w:t>
      </w:r>
    </w:p>
    <w:p w14:paraId="2F793CC6" w14:textId="01EAD58E" w:rsidR="002005A8" w:rsidRPr="006B5652" w:rsidRDefault="003749C4" w:rsidP="002005A8">
      <w:pPr>
        <w:rPr>
          <w:rFonts w:cstheme="minorHAnsi"/>
          <w:color w:val="000000" w:themeColor="text1"/>
          <w:sz w:val="24"/>
          <w:szCs w:val="24"/>
        </w:rPr>
      </w:pPr>
      <w:r>
        <w:rPr>
          <w:rFonts w:cstheme="minorHAnsi"/>
          <w:color w:val="000000" w:themeColor="text1"/>
          <w:sz w:val="24"/>
          <w:szCs w:val="24"/>
        </w:rPr>
        <w:t xml:space="preserve">REI offers confidential support to any faculty, </w:t>
      </w:r>
      <w:proofErr w:type="gramStart"/>
      <w:r>
        <w:rPr>
          <w:rFonts w:cstheme="minorHAnsi"/>
          <w:color w:val="000000" w:themeColor="text1"/>
          <w:sz w:val="24"/>
          <w:szCs w:val="24"/>
        </w:rPr>
        <w:t>staff</w:t>
      </w:r>
      <w:proofErr w:type="gramEnd"/>
      <w:r>
        <w:rPr>
          <w:rFonts w:cstheme="minorHAnsi"/>
          <w:color w:val="000000" w:themeColor="text1"/>
          <w:sz w:val="24"/>
          <w:szCs w:val="24"/>
        </w:rPr>
        <w:t xml:space="preserve"> or student. Send your questions related to creed/religious accommodation requests to : </w:t>
      </w:r>
      <w:hyperlink r:id="rId6" w:history="1">
        <w:r w:rsidR="002005A8" w:rsidRPr="006B5652">
          <w:rPr>
            <w:rStyle w:val="Hyperlink"/>
            <w:rFonts w:cstheme="minorHAnsi"/>
            <w:color w:val="000000" w:themeColor="text1"/>
            <w:sz w:val="24"/>
            <w:szCs w:val="24"/>
          </w:rPr>
          <w:t>rights@yorku.ca</w:t>
        </w:r>
      </w:hyperlink>
      <w:r w:rsidR="002005A8" w:rsidRPr="006B5652">
        <w:rPr>
          <w:rFonts w:cstheme="minorHAnsi"/>
          <w:color w:val="000000" w:themeColor="text1"/>
          <w:sz w:val="24"/>
          <w:szCs w:val="24"/>
        </w:rPr>
        <w:t xml:space="preserve">. </w:t>
      </w:r>
    </w:p>
    <w:p w14:paraId="4272216D" w14:textId="77777777" w:rsidR="002005A8" w:rsidRPr="006B5652" w:rsidRDefault="002005A8" w:rsidP="00A9584C">
      <w:pPr>
        <w:rPr>
          <w:rFonts w:cstheme="minorHAnsi"/>
          <w:color w:val="000000" w:themeColor="text1"/>
          <w:sz w:val="24"/>
          <w:szCs w:val="24"/>
        </w:rPr>
      </w:pPr>
    </w:p>
    <w:p w14:paraId="6B6CC34B" w14:textId="5C6AE1C8" w:rsidR="00A9584C" w:rsidRPr="006B5652" w:rsidRDefault="00A9584C" w:rsidP="00A9584C">
      <w:pPr>
        <w:rPr>
          <w:rFonts w:cstheme="minorHAnsi"/>
          <w:color w:val="000000" w:themeColor="text1"/>
          <w:sz w:val="24"/>
          <w:szCs w:val="24"/>
        </w:rPr>
      </w:pPr>
    </w:p>
    <w:sectPr w:rsidR="00A9584C" w:rsidRPr="006B5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2B32"/>
    <w:multiLevelType w:val="hybridMultilevel"/>
    <w:tmpl w:val="C1DCC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B0EB3"/>
    <w:multiLevelType w:val="hybridMultilevel"/>
    <w:tmpl w:val="A84875DC"/>
    <w:lvl w:ilvl="0" w:tplc="54CA540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55BFD"/>
    <w:multiLevelType w:val="hybridMultilevel"/>
    <w:tmpl w:val="F5E60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557818"/>
    <w:multiLevelType w:val="hybridMultilevel"/>
    <w:tmpl w:val="FDF4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A81FFC"/>
    <w:multiLevelType w:val="multilevel"/>
    <w:tmpl w:val="74A67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63F7F13"/>
    <w:multiLevelType w:val="hybridMultilevel"/>
    <w:tmpl w:val="9F724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F7612D"/>
    <w:multiLevelType w:val="multilevel"/>
    <w:tmpl w:val="AE3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492961">
    <w:abstractNumId w:val="3"/>
  </w:num>
  <w:num w:numId="2" w16cid:durableId="126238900">
    <w:abstractNumId w:val="6"/>
  </w:num>
  <w:num w:numId="3" w16cid:durableId="569342824">
    <w:abstractNumId w:val="4"/>
  </w:num>
  <w:num w:numId="4" w16cid:durableId="552162396">
    <w:abstractNumId w:val="0"/>
  </w:num>
  <w:num w:numId="5" w16cid:durableId="880941618">
    <w:abstractNumId w:val="1"/>
  </w:num>
  <w:num w:numId="6" w16cid:durableId="573659833">
    <w:abstractNumId w:val="2"/>
  </w:num>
  <w:num w:numId="7" w16cid:durableId="2099281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4"/>
    <w:rsid w:val="0002731F"/>
    <w:rsid w:val="000344E2"/>
    <w:rsid w:val="00040CC1"/>
    <w:rsid w:val="00044FDF"/>
    <w:rsid w:val="00046383"/>
    <w:rsid w:val="00047864"/>
    <w:rsid w:val="00055C99"/>
    <w:rsid w:val="000616B3"/>
    <w:rsid w:val="00064A1F"/>
    <w:rsid w:val="000B2133"/>
    <w:rsid w:val="000B7064"/>
    <w:rsid w:val="000D6A3E"/>
    <w:rsid w:val="000D6B82"/>
    <w:rsid w:val="000D70BE"/>
    <w:rsid w:val="000D7E62"/>
    <w:rsid w:val="00100F48"/>
    <w:rsid w:val="001013D2"/>
    <w:rsid w:val="001244D1"/>
    <w:rsid w:val="0016352F"/>
    <w:rsid w:val="00163728"/>
    <w:rsid w:val="00172D55"/>
    <w:rsid w:val="0018047E"/>
    <w:rsid w:val="00183C08"/>
    <w:rsid w:val="001A2BF5"/>
    <w:rsid w:val="001A67D6"/>
    <w:rsid w:val="001C333D"/>
    <w:rsid w:val="001D166F"/>
    <w:rsid w:val="001D321C"/>
    <w:rsid w:val="001E2054"/>
    <w:rsid w:val="001E753A"/>
    <w:rsid w:val="001F2DAB"/>
    <w:rsid w:val="002005A8"/>
    <w:rsid w:val="00212F6C"/>
    <w:rsid w:val="00216477"/>
    <w:rsid w:val="00227134"/>
    <w:rsid w:val="00230C24"/>
    <w:rsid w:val="00257453"/>
    <w:rsid w:val="00274895"/>
    <w:rsid w:val="002756E2"/>
    <w:rsid w:val="002B34EF"/>
    <w:rsid w:val="002E48DE"/>
    <w:rsid w:val="00301559"/>
    <w:rsid w:val="00323A75"/>
    <w:rsid w:val="003463B7"/>
    <w:rsid w:val="0035151F"/>
    <w:rsid w:val="00372F75"/>
    <w:rsid w:val="003749C4"/>
    <w:rsid w:val="00376183"/>
    <w:rsid w:val="00383999"/>
    <w:rsid w:val="0038412D"/>
    <w:rsid w:val="003878EB"/>
    <w:rsid w:val="003B2072"/>
    <w:rsid w:val="003B7E3A"/>
    <w:rsid w:val="003C1615"/>
    <w:rsid w:val="003C1A9B"/>
    <w:rsid w:val="003C3158"/>
    <w:rsid w:val="003C4181"/>
    <w:rsid w:val="003D64A4"/>
    <w:rsid w:val="003D79A7"/>
    <w:rsid w:val="003D7AC5"/>
    <w:rsid w:val="00403808"/>
    <w:rsid w:val="004211F5"/>
    <w:rsid w:val="00446A28"/>
    <w:rsid w:val="00453BCE"/>
    <w:rsid w:val="0045613C"/>
    <w:rsid w:val="004638EC"/>
    <w:rsid w:val="00480316"/>
    <w:rsid w:val="00481EC4"/>
    <w:rsid w:val="004962F8"/>
    <w:rsid w:val="004B1965"/>
    <w:rsid w:val="004B210F"/>
    <w:rsid w:val="004B5141"/>
    <w:rsid w:val="004B74AA"/>
    <w:rsid w:val="004B7DF1"/>
    <w:rsid w:val="004C6FFE"/>
    <w:rsid w:val="004D225B"/>
    <w:rsid w:val="004D7D60"/>
    <w:rsid w:val="004F0C0F"/>
    <w:rsid w:val="004F247F"/>
    <w:rsid w:val="00527C8A"/>
    <w:rsid w:val="00533E02"/>
    <w:rsid w:val="005358FC"/>
    <w:rsid w:val="00536293"/>
    <w:rsid w:val="0053666C"/>
    <w:rsid w:val="0054466C"/>
    <w:rsid w:val="005464EF"/>
    <w:rsid w:val="00551DC2"/>
    <w:rsid w:val="00557CE9"/>
    <w:rsid w:val="005773E5"/>
    <w:rsid w:val="00580A59"/>
    <w:rsid w:val="00582024"/>
    <w:rsid w:val="0058739E"/>
    <w:rsid w:val="005A4C07"/>
    <w:rsid w:val="005A5B64"/>
    <w:rsid w:val="005A6C6A"/>
    <w:rsid w:val="005D42E6"/>
    <w:rsid w:val="005D46BB"/>
    <w:rsid w:val="005E1C56"/>
    <w:rsid w:val="00616907"/>
    <w:rsid w:val="006208F0"/>
    <w:rsid w:val="006332CB"/>
    <w:rsid w:val="0064149C"/>
    <w:rsid w:val="006511B5"/>
    <w:rsid w:val="006524E6"/>
    <w:rsid w:val="006635D0"/>
    <w:rsid w:val="00672662"/>
    <w:rsid w:val="006839CA"/>
    <w:rsid w:val="0069348D"/>
    <w:rsid w:val="00694EAB"/>
    <w:rsid w:val="006A3C85"/>
    <w:rsid w:val="006A4B31"/>
    <w:rsid w:val="006A4D75"/>
    <w:rsid w:val="006B5652"/>
    <w:rsid w:val="006C429B"/>
    <w:rsid w:val="006D4623"/>
    <w:rsid w:val="006D4A15"/>
    <w:rsid w:val="006D7ABC"/>
    <w:rsid w:val="006F452B"/>
    <w:rsid w:val="00705025"/>
    <w:rsid w:val="00707C52"/>
    <w:rsid w:val="00714AB4"/>
    <w:rsid w:val="0073671D"/>
    <w:rsid w:val="00747D45"/>
    <w:rsid w:val="00750C59"/>
    <w:rsid w:val="0075141B"/>
    <w:rsid w:val="00785B04"/>
    <w:rsid w:val="00787AF7"/>
    <w:rsid w:val="00792194"/>
    <w:rsid w:val="007A106A"/>
    <w:rsid w:val="007D295F"/>
    <w:rsid w:val="007E227E"/>
    <w:rsid w:val="007F4220"/>
    <w:rsid w:val="007F7559"/>
    <w:rsid w:val="00804CB6"/>
    <w:rsid w:val="00810970"/>
    <w:rsid w:val="00812E9F"/>
    <w:rsid w:val="008218EB"/>
    <w:rsid w:val="00824F54"/>
    <w:rsid w:val="00835682"/>
    <w:rsid w:val="00853BDD"/>
    <w:rsid w:val="0087613B"/>
    <w:rsid w:val="008A0401"/>
    <w:rsid w:val="008B53E7"/>
    <w:rsid w:val="008E397C"/>
    <w:rsid w:val="008F24F2"/>
    <w:rsid w:val="008F6A14"/>
    <w:rsid w:val="00900F63"/>
    <w:rsid w:val="00904839"/>
    <w:rsid w:val="00913139"/>
    <w:rsid w:val="00921AF1"/>
    <w:rsid w:val="00925292"/>
    <w:rsid w:val="009437BC"/>
    <w:rsid w:val="009452A5"/>
    <w:rsid w:val="0094543A"/>
    <w:rsid w:val="00960B5E"/>
    <w:rsid w:val="00961ECC"/>
    <w:rsid w:val="009775C9"/>
    <w:rsid w:val="009871DC"/>
    <w:rsid w:val="009A4C7D"/>
    <w:rsid w:val="009C1144"/>
    <w:rsid w:val="009E3DD4"/>
    <w:rsid w:val="009F281D"/>
    <w:rsid w:val="00A02DF9"/>
    <w:rsid w:val="00A10C6A"/>
    <w:rsid w:val="00A1295F"/>
    <w:rsid w:val="00A37FC7"/>
    <w:rsid w:val="00A43446"/>
    <w:rsid w:val="00A471C4"/>
    <w:rsid w:val="00A47A96"/>
    <w:rsid w:val="00A5347D"/>
    <w:rsid w:val="00A635E2"/>
    <w:rsid w:val="00A76D92"/>
    <w:rsid w:val="00A77A90"/>
    <w:rsid w:val="00A80C1B"/>
    <w:rsid w:val="00A851BA"/>
    <w:rsid w:val="00A9584C"/>
    <w:rsid w:val="00AA3A56"/>
    <w:rsid w:val="00AB041B"/>
    <w:rsid w:val="00AB2D13"/>
    <w:rsid w:val="00AB5A6A"/>
    <w:rsid w:val="00AC1B90"/>
    <w:rsid w:val="00AD2ACD"/>
    <w:rsid w:val="00AE0458"/>
    <w:rsid w:val="00AE0A77"/>
    <w:rsid w:val="00AE3076"/>
    <w:rsid w:val="00AF56CC"/>
    <w:rsid w:val="00B2405A"/>
    <w:rsid w:val="00B27E27"/>
    <w:rsid w:val="00B3568F"/>
    <w:rsid w:val="00B45382"/>
    <w:rsid w:val="00B51FC9"/>
    <w:rsid w:val="00B574CC"/>
    <w:rsid w:val="00B8318A"/>
    <w:rsid w:val="00B928B3"/>
    <w:rsid w:val="00BA0279"/>
    <w:rsid w:val="00BA3DE7"/>
    <w:rsid w:val="00BE1DA8"/>
    <w:rsid w:val="00BF5CCF"/>
    <w:rsid w:val="00C02B0E"/>
    <w:rsid w:val="00C14C8F"/>
    <w:rsid w:val="00C152E5"/>
    <w:rsid w:val="00C2194F"/>
    <w:rsid w:val="00C238AE"/>
    <w:rsid w:val="00C2457C"/>
    <w:rsid w:val="00C2736A"/>
    <w:rsid w:val="00C34863"/>
    <w:rsid w:val="00C4201B"/>
    <w:rsid w:val="00C5169C"/>
    <w:rsid w:val="00C66722"/>
    <w:rsid w:val="00C84153"/>
    <w:rsid w:val="00CA50CC"/>
    <w:rsid w:val="00CC1F0C"/>
    <w:rsid w:val="00CD0030"/>
    <w:rsid w:val="00CD7AE2"/>
    <w:rsid w:val="00CE3BBC"/>
    <w:rsid w:val="00D018DB"/>
    <w:rsid w:val="00D02520"/>
    <w:rsid w:val="00D02B5D"/>
    <w:rsid w:val="00D0577D"/>
    <w:rsid w:val="00D07015"/>
    <w:rsid w:val="00D14A6D"/>
    <w:rsid w:val="00D32C72"/>
    <w:rsid w:val="00D418E6"/>
    <w:rsid w:val="00D648A1"/>
    <w:rsid w:val="00D80B68"/>
    <w:rsid w:val="00D81E51"/>
    <w:rsid w:val="00D83B23"/>
    <w:rsid w:val="00DC1720"/>
    <w:rsid w:val="00DC6230"/>
    <w:rsid w:val="00DE68E9"/>
    <w:rsid w:val="00DE74E2"/>
    <w:rsid w:val="00DF04CE"/>
    <w:rsid w:val="00DF1F54"/>
    <w:rsid w:val="00DF27FC"/>
    <w:rsid w:val="00DF32EB"/>
    <w:rsid w:val="00DF7D53"/>
    <w:rsid w:val="00E03E9F"/>
    <w:rsid w:val="00E040E5"/>
    <w:rsid w:val="00E07241"/>
    <w:rsid w:val="00E109E4"/>
    <w:rsid w:val="00E22D5F"/>
    <w:rsid w:val="00E25510"/>
    <w:rsid w:val="00E27911"/>
    <w:rsid w:val="00E418AF"/>
    <w:rsid w:val="00E427FD"/>
    <w:rsid w:val="00E50A95"/>
    <w:rsid w:val="00E75587"/>
    <w:rsid w:val="00E77D42"/>
    <w:rsid w:val="00E823ED"/>
    <w:rsid w:val="00E841E8"/>
    <w:rsid w:val="00E8480C"/>
    <w:rsid w:val="00E869EF"/>
    <w:rsid w:val="00E94BD0"/>
    <w:rsid w:val="00EB62E7"/>
    <w:rsid w:val="00EC5AE8"/>
    <w:rsid w:val="00ED081D"/>
    <w:rsid w:val="00ED656D"/>
    <w:rsid w:val="00EE29AF"/>
    <w:rsid w:val="00EE6F32"/>
    <w:rsid w:val="00F043C4"/>
    <w:rsid w:val="00F12D37"/>
    <w:rsid w:val="00F42BAE"/>
    <w:rsid w:val="00F533F5"/>
    <w:rsid w:val="00F57C72"/>
    <w:rsid w:val="00F657FE"/>
    <w:rsid w:val="00F76B0E"/>
    <w:rsid w:val="00F83895"/>
    <w:rsid w:val="00F87BDD"/>
    <w:rsid w:val="00F91C60"/>
    <w:rsid w:val="00F93BEB"/>
    <w:rsid w:val="00F95769"/>
    <w:rsid w:val="00F9787A"/>
    <w:rsid w:val="00FA026D"/>
    <w:rsid w:val="00FA1DAA"/>
    <w:rsid w:val="00FB0632"/>
    <w:rsid w:val="00FB3D10"/>
    <w:rsid w:val="00FC491B"/>
    <w:rsid w:val="00FE57FF"/>
    <w:rsid w:val="00FE71CB"/>
    <w:rsid w:val="00FF3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46EC"/>
  <w15:chartTrackingRefBased/>
  <w15:docId w15:val="{0FC7C6EC-C7DA-46C1-AD8E-E334C008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E5"/>
    <w:pPr>
      <w:ind w:left="720"/>
      <w:contextualSpacing/>
    </w:pPr>
  </w:style>
  <w:style w:type="character" w:styleId="Hyperlink">
    <w:name w:val="Hyperlink"/>
    <w:basedOn w:val="DefaultParagraphFont"/>
    <w:uiPriority w:val="99"/>
    <w:unhideWhenUsed/>
    <w:rsid w:val="00961ECC"/>
    <w:rPr>
      <w:color w:val="0563C1" w:themeColor="hyperlink"/>
      <w:u w:val="single"/>
    </w:rPr>
  </w:style>
  <w:style w:type="character" w:styleId="FollowedHyperlink">
    <w:name w:val="FollowedHyperlink"/>
    <w:basedOn w:val="DefaultParagraphFont"/>
    <w:uiPriority w:val="99"/>
    <w:semiHidden/>
    <w:unhideWhenUsed/>
    <w:rsid w:val="00961ECC"/>
    <w:rPr>
      <w:color w:val="954F72" w:themeColor="followedHyperlink"/>
      <w:u w:val="single"/>
    </w:rPr>
  </w:style>
  <w:style w:type="character" w:styleId="UnresolvedMention">
    <w:name w:val="Unresolved Mention"/>
    <w:basedOn w:val="DefaultParagraphFont"/>
    <w:uiPriority w:val="99"/>
    <w:semiHidden/>
    <w:unhideWhenUsed/>
    <w:rsid w:val="00961ECC"/>
    <w:rPr>
      <w:color w:val="605E5C"/>
      <w:shd w:val="clear" w:color="auto" w:fill="E1DFDD"/>
    </w:rPr>
  </w:style>
  <w:style w:type="character" w:styleId="CommentReference">
    <w:name w:val="annotation reference"/>
    <w:basedOn w:val="DefaultParagraphFont"/>
    <w:uiPriority w:val="99"/>
    <w:semiHidden/>
    <w:unhideWhenUsed/>
    <w:rsid w:val="00FE71CB"/>
    <w:rPr>
      <w:sz w:val="16"/>
      <w:szCs w:val="16"/>
    </w:rPr>
  </w:style>
  <w:style w:type="paragraph" w:styleId="CommentText">
    <w:name w:val="annotation text"/>
    <w:basedOn w:val="Normal"/>
    <w:link w:val="CommentTextChar"/>
    <w:uiPriority w:val="99"/>
    <w:unhideWhenUsed/>
    <w:rsid w:val="00FE71CB"/>
    <w:pPr>
      <w:spacing w:line="240" w:lineRule="auto"/>
    </w:pPr>
    <w:rPr>
      <w:sz w:val="20"/>
      <w:szCs w:val="20"/>
    </w:rPr>
  </w:style>
  <w:style w:type="character" w:customStyle="1" w:styleId="CommentTextChar">
    <w:name w:val="Comment Text Char"/>
    <w:basedOn w:val="DefaultParagraphFont"/>
    <w:link w:val="CommentText"/>
    <w:uiPriority w:val="99"/>
    <w:rsid w:val="00FE71CB"/>
    <w:rPr>
      <w:sz w:val="20"/>
      <w:szCs w:val="20"/>
    </w:rPr>
  </w:style>
  <w:style w:type="paragraph" w:styleId="CommentSubject">
    <w:name w:val="annotation subject"/>
    <w:basedOn w:val="CommentText"/>
    <w:next w:val="CommentText"/>
    <w:link w:val="CommentSubjectChar"/>
    <w:uiPriority w:val="99"/>
    <w:semiHidden/>
    <w:unhideWhenUsed/>
    <w:rsid w:val="00FE71CB"/>
    <w:rPr>
      <w:b/>
      <w:bCs/>
    </w:rPr>
  </w:style>
  <w:style w:type="character" w:customStyle="1" w:styleId="CommentSubjectChar">
    <w:name w:val="Comment Subject Char"/>
    <w:basedOn w:val="CommentTextChar"/>
    <w:link w:val="CommentSubject"/>
    <w:uiPriority w:val="99"/>
    <w:semiHidden/>
    <w:rsid w:val="00FE71CB"/>
    <w:rPr>
      <w:b/>
      <w:bCs/>
      <w:sz w:val="20"/>
      <w:szCs w:val="20"/>
    </w:rPr>
  </w:style>
  <w:style w:type="character" w:styleId="Emphasis">
    <w:name w:val="Emphasis"/>
    <w:basedOn w:val="DefaultParagraphFont"/>
    <w:uiPriority w:val="20"/>
    <w:qFormat/>
    <w:rsid w:val="00582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ghts@yorku.ca" TargetMode="External"/><Relationship Id="rId5" Type="http://schemas.openxmlformats.org/officeDocument/2006/relationships/hyperlink" Target="https://www.yorku.ca/secretariat/policies/policies/academic-accommodation-for-students-religious-observances-policy-guidelines-and-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 Musleh</dc:creator>
  <cp:keywords/>
  <dc:description/>
  <cp:lastModifiedBy>Carolina S. Ruiz</cp:lastModifiedBy>
  <cp:revision>2</cp:revision>
  <dcterms:created xsi:type="dcterms:W3CDTF">2023-03-21T14:30:00Z</dcterms:created>
  <dcterms:modified xsi:type="dcterms:W3CDTF">2023-03-21T14:30:00Z</dcterms:modified>
</cp:coreProperties>
</file>